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E0369" w14:textId="77777777" w:rsidR="006C63EA" w:rsidRPr="002B0EA8" w:rsidRDefault="006C63EA" w:rsidP="006C63EA">
      <w:pPr>
        <w:pStyle w:val="Heading1"/>
        <w:jc w:val="center"/>
        <w:rPr>
          <w:rFonts w:ascii="Arial" w:hAnsi="Arial" w:cs="Arial"/>
          <w:sz w:val="24"/>
          <w:szCs w:val="24"/>
        </w:rPr>
      </w:pPr>
      <w:bookmarkStart w:id="0" w:name="_Toc56426224"/>
      <w:r w:rsidRPr="002B0EA8">
        <w:rPr>
          <w:rFonts w:ascii="Arial" w:hAnsi="Arial" w:cs="Arial"/>
          <w:color w:val="000000" w:themeColor="text1"/>
          <w:sz w:val="24"/>
          <w:szCs w:val="24"/>
        </w:rPr>
        <w:t>Curriculum Vitae</w:t>
      </w:r>
      <w:bookmarkEnd w:id="0"/>
    </w:p>
    <w:p w14:paraId="1AD5A62B" w14:textId="77777777" w:rsidR="006C63EA" w:rsidRPr="002B0EA8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jc w:val="center"/>
        <w:rPr>
          <w:rFonts w:ascii="Arial" w:hAnsi="Arial" w:cs="Arial"/>
          <w:b/>
          <w:sz w:val="28"/>
          <w:szCs w:val="28"/>
        </w:rPr>
      </w:pPr>
      <w:r w:rsidRPr="002B0EA8">
        <w:rPr>
          <w:rFonts w:ascii="Arial" w:hAnsi="Arial" w:cs="Arial"/>
          <w:b/>
          <w:sz w:val="28"/>
          <w:szCs w:val="28"/>
        </w:rPr>
        <w:t>Shakia T. Hardy, PhD, MPH</w:t>
      </w:r>
    </w:p>
    <w:p w14:paraId="11547CFE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714BC6AE" w14:textId="0C7BF0FB" w:rsidR="006C63EA" w:rsidRPr="00CD0021" w:rsidRDefault="005025AB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Contact</w:t>
      </w:r>
      <w:r w:rsidR="006C63EA" w:rsidRPr="00CD0021">
        <w:rPr>
          <w:rFonts w:ascii="Arial" w:hAnsi="Arial" w:cs="Arial"/>
          <w:b/>
          <w:sz w:val="22"/>
          <w:szCs w:val="22"/>
          <w:u w:val="single"/>
        </w:rPr>
        <w:t xml:space="preserve"> Information</w:t>
      </w:r>
    </w:p>
    <w:p w14:paraId="0311FA1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Office Address:</w:t>
      </w:r>
      <w:r w:rsidRPr="00CD0021">
        <w:rPr>
          <w:rFonts w:ascii="Arial" w:hAnsi="Arial" w:cs="Arial"/>
          <w:sz w:val="22"/>
          <w:szCs w:val="22"/>
        </w:rPr>
        <w:t xml:space="preserve">   </w:t>
      </w:r>
      <w:r w:rsidRPr="00CD0021">
        <w:rPr>
          <w:rFonts w:ascii="Arial" w:hAnsi="Arial" w:cs="Arial"/>
          <w:sz w:val="22"/>
          <w:szCs w:val="22"/>
        </w:rPr>
        <w:tab/>
        <w:t>University of Alabama at Birmingham</w:t>
      </w:r>
    </w:p>
    <w:p w14:paraId="63B35DED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School of Public Health</w:t>
      </w:r>
    </w:p>
    <w:p w14:paraId="732741B0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440FDFB1" w14:textId="77777777" w:rsidR="006C63EA" w:rsidRPr="00CD0021" w:rsidRDefault="006C63EA" w:rsidP="006C63EA">
      <w:pPr>
        <w:tabs>
          <w:tab w:val="left" w:pos="900"/>
          <w:tab w:val="left" w:pos="2160"/>
          <w:tab w:val="left" w:pos="225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210H Ryals Public Health Building</w:t>
      </w:r>
    </w:p>
    <w:p w14:paraId="300572BA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1665 University Boulevard</w:t>
      </w:r>
    </w:p>
    <w:p w14:paraId="5C0F12D9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Birmingham, AL 35233-1722</w:t>
      </w:r>
    </w:p>
    <w:p w14:paraId="49530166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1069757B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Email Address:</w:t>
      </w:r>
      <w:r w:rsidRPr="00CD0021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ab/>
      </w:r>
      <w:hyperlink r:id="rId8" w:history="1">
        <w:r w:rsidRPr="00CD0021">
          <w:rPr>
            <w:rStyle w:val="Hyperlink"/>
            <w:rFonts w:ascii="Arial" w:hAnsi="Arial" w:cs="Arial"/>
            <w:sz w:val="22"/>
            <w:szCs w:val="22"/>
          </w:rPr>
          <w:t>sthardy@uab.edu</w:t>
        </w:r>
      </w:hyperlink>
    </w:p>
    <w:p w14:paraId="38CCB7D7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20B589E0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Telephone:</w:t>
      </w:r>
      <w:r w:rsidRPr="00CD0021">
        <w:rPr>
          <w:rFonts w:ascii="Arial" w:hAnsi="Arial" w:cs="Arial"/>
          <w:sz w:val="22"/>
          <w:szCs w:val="22"/>
        </w:rPr>
        <w:tab/>
        <w:t>(205) 975-9108</w:t>
      </w:r>
    </w:p>
    <w:p w14:paraId="6F7716E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6B5EB5D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Mailing Address:</w:t>
      </w:r>
      <w:r w:rsidRPr="00CD0021">
        <w:rPr>
          <w:rFonts w:ascii="Arial" w:hAnsi="Arial" w:cs="Arial"/>
          <w:sz w:val="22"/>
          <w:szCs w:val="22"/>
        </w:rPr>
        <w:tab/>
        <w:t>1720 2</w:t>
      </w:r>
      <w:r w:rsidRPr="00CD0021">
        <w:rPr>
          <w:rFonts w:ascii="Arial" w:hAnsi="Arial" w:cs="Arial"/>
          <w:sz w:val="22"/>
          <w:szCs w:val="22"/>
          <w:vertAlign w:val="superscript"/>
        </w:rPr>
        <w:t>nd</w:t>
      </w:r>
      <w:r w:rsidRPr="00CD0021">
        <w:rPr>
          <w:rFonts w:ascii="Arial" w:hAnsi="Arial" w:cs="Arial"/>
          <w:sz w:val="22"/>
          <w:szCs w:val="22"/>
        </w:rPr>
        <w:t xml:space="preserve"> Avenue South</w:t>
      </w:r>
    </w:p>
    <w:p w14:paraId="4C133403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RPHB 220</w:t>
      </w:r>
    </w:p>
    <w:p w14:paraId="17BF4024" w14:textId="77777777" w:rsidR="006C63EA" w:rsidRPr="00CD0021" w:rsidRDefault="006C63EA" w:rsidP="006C63EA">
      <w:pPr>
        <w:tabs>
          <w:tab w:val="left" w:pos="900"/>
          <w:tab w:val="left" w:pos="216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Birmingham, Alabama 35294-0022</w:t>
      </w:r>
    </w:p>
    <w:p w14:paraId="1F0C71E2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3B79A58C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Education:</w:t>
      </w:r>
    </w:p>
    <w:p w14:paraId="44D0B969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2011- 2017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Doctor of Philosophy in Epidemiology</w:t>
      </w:r>
    </w:p>
    <w:p w14:paraId="1665CAE9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5A261759" w14:textId="720CD698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  <w:r w:rsidR="00A414E8">
        <w:rPr>
          <w:rFonts w:ascii="Arial" w:hAnsi="Arial" w:cs="Arial"/>
          <w:sz w:val="22"/>
          <w:szCs w:val="22"/>
        </w:rPr>
        <w:t>, Department of Epidemiology</w:t>
      </w:r>
      <w:r w:rsidRPr="00CD0021">
        <w:rPr>
          <w:rFonts w:ascii="Arial" w:hAnsi="Arial" w:cs="Arial"/>
          <w:sz w:val="22"/>
          <w:szCs w:val="22"/>
        </w:rPr>
        <w:t xml:space="preserve">   </w:t>
      </w:r>
    </w:p>
    <w:p w14:paraId="025A8ED9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ind w:left="900" w:hanging="180"/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 xml:space="preserve">orth </w:t>
      </w:r>
      <w:r w:rsidRPr="00CD0021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 xml:space="preserve">arolina </w:t>
      </w:r>
    </w:p>
    <w:p w14:paraId="6726C251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54F99311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2009- 2011         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Master of Public Health in Public Health Administration</w:t>
      </w:r>
    </w:p>
    <w:p w14:paraId="058BC467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at South Florida</w:t>
      </w:r>
    </w:p>
    <w:p w14:paraId="5DFA52FF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College of Public Health</w:t>
      </w:r>
    </w:p>
    <w:p w14:paraId="674EE796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 xml:space="preserve">Tampa, Florida </w:t>
      </w:r>
    </w:p>
    <w:p w14:paraId="5917555C" w14:textId="77777777" w:rsidR="006C63EA" w:rsidRPr="00CD0021" w:rsidRDefault="006C63EA" w:rsidP="006C63EA">
      <w:pPr>
        <w:tabs>
          <w:tab w:val="left" w:pos="72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F328B87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2004- 2008         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Bachelor of Arts in Biology, Minors in Chemistry and Music</w:t>
      </w:r>
    </w:p>
    <w:p w14:paraId="011FA379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University of North Carolina at Chapel Hill </w:t>
      </w:r>
    </w:p>
    <w:p w14:paraId="35CEFBF3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College of Arts and Sciences  </w:t>
      </w:r>
    </w:p>
    <w:p w14:paraId="60A46C72" w14:textId="77777777" w:rsidR="006C63EA" w:rsidRPr="00CD0021" w:rsidRDefault="006C63EA" w:rsidP="006C63EA">
      <w:pPr>
        <w:tabs>
          <w:tab w:val="left" w:pos="720"/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 xml:space="preserve">orth </w:t>
      </w:r>
      <w:r w:rsidRPr="00CD0021"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i/>
          <w:sz w:val="22"/>
          <w:szCs w:val="22"/>
        </w:rPr>
        <w:t>arolina</w:t>
      </w:r>
    </w:p>
    <w:p w14:paraId="1EE14E8C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448F115F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 xml:space="preserve">Postdoctoral Fellowship: </w:t>
      </w:r>
    </w:p>
    <w:p w14:paraId="3F9A5269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2017-2019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Multidisciplinary Research Training to Reduce Inequalities in Cardiovascular Health (METRIC) Program</w:t>
      </w:r>
    </w:p>
    <w:p w14:paraId="1E586B60" w14:textId="77777777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Rollins School of Public Health, Department of Epidemiology</w:t>
      </w:r>
    </w:p>
    <w:p w14:paraId="411C0490" w14:textId="77777777" w:rsidR="006C63EA" w:rsidRPr="00CD0021" w:rsidRDefault="006C63EA" w:rsidP="006C63EA">
      <w:pPr>
        <w:pStyle w:val="PlainText"/>
        <w:ind w:left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Emory University</w:t>
      </w:r>
    </w:p>
    <w:p w14:paraId="6AE7D51D" w14:textId="77777777" w:rsidR="006C63EA" w:rsidRPr="00CD0021" w:rsidRDefault="006C63EA" w:rsidP="006C63EA">
      <w:pPr>
        <w:pStyle w:val="PlainText"/>
        <w:ind w:left="2160"/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i/>
          <w:sz w:val="22"/>
          <w:szCs w:val="22"/>
        </w:rPr>
        <w:t>Atlanta, G</w:t>
      </w:r>
      <w:r>
        <w:rPr>
          <w:rFonts w:ascii="Arial" w:hAnsi="Arial" w:cs="Arial"/>
          <w:i/>
          <w:sz w:val="22"/>
          <w:szCs w:val="22"/>
        </w:rPr>
        <w:t>eorgia</w:t>
      </w:r>
    </w:p>
    <w:p w14:paraId="5AE79A57" w14:textId="77777777" w:rsidR="006C63EA" w:rsidRPr="00CD0021" w:rsidRDefault="006C63EA" w:rsidP="006C63EA">
      <w:pPr>
        <w:tabs>
          <w:tab w:val="left" w:pos="900"/>
          <w:tab w:val="left" w:pos="2520"/>
          <w:tab w:val="left" w:pos="35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0218EF86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 xml:space="preserve">Professional Experience: </w:t>
      </w:r>
    </w:p>
    <w:p w14:paraId="11A99B1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Assistant Professor</w:t>
      </w:r>
    </w:p>
    <w:p w14:paraId="32AF3F56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081D946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School of Public Health</w:t>
      </w:r>
    </w:p>
    <w:p w14:paraId="71D2AB79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Alabama at Birmingham (UAB)</w:t>
      </w:r>
    </w:p>
    <w:p w14:paraId="3A09376B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Birmingham, A</w:t>
      </w:r>
      <w:r>
        <w:rPr>
          <w:rFonts w:ascii="Arial" w:hAnsi="Arial" w:cs="Arial"/>
          <w:i/>
          <w:sz w:val="22"/>
          <w:szCs w:val="22"/>
        </w:rPr>
        <w:t>labama</w:t>
      </w:r>
    </w:p>
    <w:p w14:paraId="0E9FE475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270C1527" w14:textId="26BE7F2E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 xml:space="preserve">2017-2019                  </w:t>
      </w:r>
      <w:r w:rsidRPr="00CD0021">
        <w:rPr>
          <w:rFonts w:ascii="Arial" w:hAnsi="Arial" w:cs="Arial"/>
          <w:b/>
          <w:sz w:val="22"/>
          <w:szCs w:val="22"/>
        </w:rPr>
        <w:t>Post-doctoral Fellow</w:t>
      </w:r>
    </w:p>
    <w:p w14:paraId="159438EF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Department of Epidemiology</w:t>
      </w:r>
    </w:p>
    <w:p w14:paraId="7258F26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Rollins School of Public Health </w:t>
      </w:r>
    </w:p>
    <w:p w14:paraId="5958417E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Emory University</w:t>
      </w:r>
    </w:p>
    <w:p w14:paraId="29D56427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Atlanta, G</w:t>
      </w:r>
      <w:r>
        <w:rPr>
          <w:rFonts w:ascii="Arial" w:hAnsi="Arial" w:cs="Arial"/>
          <w:i/>
          <w:sz w:val="22"/>
          <w:szCs w:val="22"/>
        </w:rPr>
        <w:t>eorgia</w:t>
      </w:r>
      <w:r w:rsidRPr="00CD0021">
        <w:rPr>
          <w:rFonts w:ascii="Arial" w:hAnsi="Arial" w:cs="Arial"/>
          <w:i/>
          <w:sz w:val="22"/>
          <w:szCs w:val="22"/>
        </w:rPr>
        <w:t xml:space="preserve"> </w:t>
      </w:r>
    </w:p>
    <w:p w14:paraId="7A6FFCCA" w14:textId="77777777" w:rsidR="006C63EA" w:rsidRPr="00CD0021" w:rsidRDefault="006C63EA" w:rsidP="006C63EA">
      <w:pPr>
        <w:tabs>
          <w:tab w:val="left" w:pos="216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 </w:t>
      </w:r>
    </w:p>
    <w:p w14:paraId="3541BC4E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</w:t>
      </w:r>
      <w:r w:rsidRPr="00CD0021">
        <w:rPr>
          <w:rFonts w:ascii="Arial" w:hAnsi="Arial" w:cs="Arial"/>
          <w:b/>
          <w:sz w:val="22"/>
          <w:szCs w:val="22"/>
        </w:rPr>
        <w:tab/>
        <w:t>Research Associate</w:t>
      </w:r>
    </w:p>
    <w:p w14:paraId="35E1DDF8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Duke School of Medicine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Duke University</w:t>
      </w:r>
    </w:p>
    <w:p w14:paraId="350D4092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Durham,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5872F3D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D012791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Teaching Assistant and Lecturer</w:t>
      </w:r>
    </w:p>
    <w:p w14:paraId="4057C2D0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Epidemiology </w:t>
      </w:r>
    </w:p>
    <w:p w14:paraId="01D976F0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</w:p>
    <w:p w14:paraId="0EB492B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406CE21A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  <w:r w:rsidRPr="00CD0021">
        <w:rPr>
          <w:rFonts w:ascii="Arial" w:hAnsi="Arial" w:cs="Arial"/>
          <w:i/>
          <w:sz w:val="22"/>
          <w:szCs w:val="22"/>
        </w:rPr>
        <w:t xml:space="preserve"> </w:t>
      </w:r>
    </w:p>
    <w:p w14:paraId="2C2AE0B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03FB2A6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2012-2015</w:t>
      </w:r>
      <w:r w:rsidRPr="00CD0021">
        <w:rPr>
          <w:rFonts w:ascii="Arial" w:hAnsi="Arial" w:cs="Arial"/>
          <w:b/>
          <w:sz w:val="22"/>
          <w:szCs w:val="22"/>
        </w:rPr>
        <w:tab/>
        <w:t>Graduate Research Assistant</w:t>
      </w:r>
    </w:p>
    <w:p w14:paraId="5595FF5D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Department of Epidemiology</w:t>
      </w:r>
    </w:p>
    <w:p w14:paraId="76728619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Gillings School of Public Health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228F5BD4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70C29979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74869F67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2009-2011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 xml:space="preserve">Health and Nutrition Specialist </w:t>
      </w:r>
    </w:p>
    <w:p w14:paraId="6B9E3AB6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>Head Start and Early Head Start</w:t>
      </w:r>
    </w:p>
    <w:p w14:paraId="303F418B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Coastal Community Action, Inc.</w:t>
      </w:r>
    </w:p>
    <w:p w14:paraId="05C23ADB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Newport,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0758905F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BA73173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2005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b/>
          <w:sz w:val="22"/>
          <w:szCs w:val="22"/>
        </w:rPr>
        <w:t>Research Assistant</w:t>
      </w:r>
    </w:p>
    <w:p w14:paraId="0820F7AD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 xml:space="preserve">Department of Chemistry </w:t>
      </w:r>
    </w:p>
    <w:p w14:paraId="73CA54BA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School of Arts and Sciences</w:t>
      </w:r>
    </w:p>
    <w:p w14:paraId="34215C35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  <w:t>University of North Carolina at Chapel Hill</w:t>
      </w:r>
    </w:p>
    <w:p w14:paraId="7EDB21CF" w14:textId="77777777" w:rsidR="006C63EA" w:rsidRPr="00CD0021" w:rsidRDefault="006C63EA" w:rsidP="006C63EA">
      <w:pPr>
        <w:tabs>
          <w:tab w:val="left" w:pos="216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i/>
          <w:sz w:val="22"/>
          <w:szCs w:val="22"/>
        </w:rPr>
        <w:t>Chapel Hill, 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37AD0A1F" w14:textId="77777777" w:rsidR="006C63EA" w:rsidRPr="00CD0021" w:rsidRDefault="006C63EA" w:rsidP="006C63EA">
      <w:pPr>
        <w:tabs>
          <w:tab w:val="left" w:pos="900"/>
          <w:tab w:val="left" w:pos="216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046A0DEC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Professional Training: </w:t>
      </w:r>
    </w:p>
    <w:p w14:paraId="73A4D539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 </w:t>
      </w:r>
    </w:p>
    <w:p w14:paraId="1594D848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Emory University, School of Medicine, Leadership and Management Certificate </w:t>
      </w:r>
    </w:p>
    <w:p w14:paraId="0A39FD47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6DB64C54" w14:textId="77777777" w:rsidR="006C63EA" w:rsidRPr="00CD0021" w:rsidRDefault="006C63EA" w:rsidP="006C63EA">
      <w:pPr>
        <w:pStyle w:val="PlainText"/>
        <w:ind w:left="1440" w:hanging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>2014-2017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National Institutes of Health, Institutional Training Grant (T32)</w:t>
      </w:r>
    </w:p>
    <w:p w14:paraId="059B33EC" w14:textId="77777777" w:rsidR="006C63EA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 xml:space="preserve">Cardiovascular Epidemiology </w:t>
      </w:r>
    </w:p>
    <w:p w14:paraId="2E238C86" w14:textId="77777777" w:rsidR="006C63EA" w:rsidRPr="00CD0021" w:rsidRDefault="006C63EA" w:rsidP="006C63E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Predoctoral 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</w:p>
    <w:p w14:paraId="24D2B577" w14:textId="77777777" w:rsidR="006C63EA" w:rsidRPr="00CD0021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Chapel Hill, </w:t>
      </w:r>
      <w:r w:rsidRPr="00CD0021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42886654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5CA8507" w14:textId="77777777" w:rsidR="006C63EA" w:rsidRPr="00CD0021" w:rsidRDefault="006C63EA" w:rsidP="006C63EA">
      <w:pPr>
        <w:pStyle w:val="PlainText"/>
        <w:ind w:left="1440" w:hanging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Fonts w:ascii="Arial" w:hAnsi="Arial" w:cs="Arial"/>
          <w:sz w:val="22"/>
          <w:szCs w:val="22"/>
        </w:rPr>
        <w:t>2011-2014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National Institutes of Health, Institutional Training Grant (T32)</w:t>
      </w:r>
    </w:p>
    <w:p w14:paraId="455E0F38" w14:textId="77777777" w:rsidR="006C63EA" w:rsidRPr="00CD0021" w:rsidRDefault="006C63EA" w:rsidP="006C63EA">
      <w:pPr>
        <w:pStyle w:val="PlainText"/>
        <w:ind w:left="1440"/>
        <w:rPr>
          <w:rStyle w:val="Strong"/>
          <w:rFonts w:ascii="Arial" w:hAnsi="Arial" w:cs="Arial"/>
          <w:b w:val="0"/>
          <w:sz w:val="22"/>
          <w:szCs w:val="22"/>
          <w:bdr w:val="none" w:sz="0" w:space="0" w:color="auto" w:frame="1"/>
          <w:shd w:val="clear" w:color="auto" w:fill="FFFFFF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Renal Epidemiology</w:t>
      </w:r>
    </w:p>
    <w:p w14:paraId="447AC198" w14:textId="77777777" w:rsidR="006C63EA" w:rsidRPr="00CD0021" w:rsidRDefault="006C63EA" w:rsidP="006C63EA">
      <w:pPr>
        <w:pStyle w:val="PlainText"/>
        <w:ind w:left="1440"/>
        <w:rPr>
          <w:rFonts w:ascii="Arial" w:hAnsi="Arial" w:cs="Arial"/>
          <w:sz w:val="22"/>
          <w:szCs w:val="22"/>
        </w:rPr>
      </w:pPr>
      <w:r w:rsidRPr="00CD0021">
        <w:rPr>
          <w:rStyle w:val="Strong"/>
          <w:rFonts w:ascii="Arial" w:hAnsi="Arial" w:cs="Arial"/>
          <w:sz w:val="22"/>
          <w:szCs w:val="22"/>
          <w:bdr w:val="none" w:sz="0" w:space="0" w:color="auto" w:frame="1"/>
          <w:shd w:val="clear" w:color="auto" w:fill="FFFFFF"/>
        </w:rPr>
        <w:t>Predoctoral Trainee</w:t>
      </w:r>
    </w:p>
    <w:p w14:paraId="3461AD6D" w14:textId="77777777" w:rsidR="006C63EA" w:rsidRPr="00CD0021" w:rsidRDefault="006C63EA" w:rsidP="006C63EA">
      <w:pPr>
        <w:pStyle w:val="PlainText"/>
        <w:ind w:left="720" w:firstLine="72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Chapel Hill, </w:t>
      </w:r>
      <w:r w:rsidRPr="00CD0021">
        <w:rPr>
          <w:rFonts w:ascii="Arial" w:hAnsi="Arial" w:cs="Arial"/>
          <w:i/>
          <w:sz w:val="22"/>
          <w:szCs w:val="22"/>
        </w:rPr>
        <w:t>N</w:t>
      </w:r>
      <w:r>
        <w:rPr>
          <w:rFonts w:ascii="Arial" w:hAnsi="Arial" w:cs="Arial"/>
          <w:i/>
          <w:sz w:val="22"/>
          <w:szCs w:val="22"/>
        </w:rPr>
        <w:t>orth Carolina</w:t>
      </w:r>
    </w:p>
    <w:p w14:paraId="2246F3D5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1E610835" w14:textId="584BC1F9" w:rsidR="005A14AB" w:rsidRDefault="00EF59D3" w:rsidP="005A14AB">
      <w:pPr>
        <w:pStyle w:val="NormalWeb"/>
      </w:pPr>
      <w:r>
        <w:rPr>
          <w:rFonts w:ascii="Arial" w:hAnsi="Arial" w:cs="Arial"/>
          <w:b/>
          <w:bCs/>
        </w:rPr>
        <w:t xml:space="preserve">Research Interests </w:t>
      </w:r>
    </w:p>
    <w:p w14:paraId="7AB3FD9E" w14:textId="686092E3" w:rsidR="005A14AB" w:rsidRDefault="005A14AB" w:rsidP="005A14AB">
      <w:pPr>
        <w:pStyle w:val="NormalWeb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lastRenderedPageBreak/>
        <w:t>My r</w:t>
      </w:r>
      <w:r w:rsidRPr="005A14AB">
        <w:rPr>
          <w:rFonts w:ascii="ArialMT" w:hAnsi="ArialMT"/>
          <w:sz w:val="22"/>
          <w:szCs w:val="22"/>
        </w:rPr>
        <w:t xml:space="preserve">esearch takes a multi-disciplinary, life course approach to understanding health disparities in cardiovascular disease by examining the impact of lifestyle factors and social environments on cardiovascular health from childhood to late life. </w:t>
      </w:r>
      <w:r>
        <w:rPr>
          <w:rFonts w:ascii="ArialMT" w:hAnsi="ArialMT"/>
          <w:sz w:val="22"/>
          <w:szCs w:val="22"/>
        </w:rPr>
        <w:t>I am</w:t>
      </w:r>
      <w:r w:rsidRPr="005A14AB">
        <w:rPr>
          <w:rFonts w:ascii="ArialMT" w:hAnsi="ArialMT"/>
          <w:sz w:val="22"/>
          <w:szCs w:val="22"/>
        </w:rPr>
        <w:t xml:space="preserve"> particularly focused on the biological, </w:t>
      </w:r>
      <w:r w:rsidR="00183A3D" w:rsidRPr="005A14AB">
        <w:rPr>
          <w:rFonts w:ascii="ArialMT" w:hAnsi="ArialMT"/>
          <w:sz w:val="22"/>
          <w:szCs w:val="22"/>
        </w:rPr>
        <w:t>behavioral,</w:t>
      </w:r>
      <w:r w:rsidRPr="005A14AB">
        <w:rPr>
          <w:rFonts w:ascii="ArialMT" w:hAnsi="ArialMT"/>
          <w:sz w:val="22"/>
          <w:szCs w:val="22"/>
        </w:rPr>
        <w:t xml:space="preserve"> and social determinants of hypertension and cardiovascular disease from childhood to young adulthood, a critical period for the development of racial disparities in trajectories for worsening cardiovascular health.</w:t>
      </w:r>
      <w:r w:rsidR="00183A3D">
        <w:rPr>
          <w:rFonts w:ascii="ArialMT" w:hAnsi="ArialMT"/>
          <w:sz w:val="22"/>
          <w:szCs w:val="22"/>
        </w:rPr>
        <w:t xml:space="preserve"> I am committed to</w:t>
      </w:r>
      <w:r w:rsidR="00183A3D" w:rsidRPr="00183A3D">
        <w:rPr>
          <w:rFonts w:ascii="ArialMT" w:hAnsi="ArialMT"/>
          <w:sz w:val="22"/>
          <w:szCs w:val="22"/>
        </w:rPr>
        <w:t xml:space="preserve"> designing, adapting, implementing, and evaluating prevention interventions to increase equity in </w:t>
      </w:r>
      <w:r w:rsidR="00183A3D">
        <w:rPr>
          <w:rFonts w:ascii="ArialMT" w:hAnsi="ArialMT"/>
          <w:sz w:val="22"/>
          <w:szCs w:val="22"/>
        </w:rPr>
        <w:t>blood pressure</w:t>
      </w:r>
      <w:r w:rsidR="00183A3D" w:rsidRPr="00183A3D">
        <w:rPr>
          <w:rFonts w:ascii="ArialMT" w:hAnsi="ArialMT"/>
          <w:sz w:val="22"/>
          <w:szCs w:val="22"/>
        </w:rPr>
        <w:t xml:space="preserve"> across the life course</w:t>
      </w:r>
      <w:r w:rsidR="00183A3D">
        <w:rPr>
          <w:rFonts w:ascii="ArialMT" w:hAnsi="ArialMT"/>
          <w:sz w:val="22"/>
          <w:szCs w:val="22"/>
        </w:rPr>
        <w:t>.</w:t>
      </w:r>
    </w:p>
    <w:p w14:paraId="75165ECB" w14:textId="3AF5F469" w:rsidR="005A14AB" w:rsidRPr="00F21BCA" w:rsidRDefault="005A14AB" w:rsidP="00F21BCA">
      <w:pPr>
        <w:pStyle w:val="NormalWeb"/>
      </w:pPr>
      <w:r>
        <w:rPr>
          <w:rFonts w:ascii="Arial" w:hAnsi="Arial" w:cs="Arial"/>
          <w:b/>
          <w:bCs/>
          <w:sz w:val="22"/>
          <w:szCs w:val="22"/>
        </w:rPr>
        <w:t xml:space="preserve">Subject Area Expertise: </w:t>
      </w:r>
      <w:r>
        <w:rPr>
          <w:rFonts w:ascii="Arial" w:hAnsi="Arial" w:cs="Arial"/>
          <w:sz w:val="22"/>
          <w:szCs w:val="22"/>
        </w:rPr>
        <w:t xml:space="preserve">Hypertension, cardiovascular disease, </w:t>
      </w:r>
      <w:r>
        <w:rPr>
          <w:rFonts w:ascii="ArialMT" w:hAnsi="ArialMT"/>
          <w:sz w:val="22"/>
          <w:szCs w:val="22"/>
        </w:rPr>
        <w:t xml:space="preserve">racial/ethnic health disparities, </w:t>
      </w:r>
      <w:proofErr w:type="spellStart"/>
      <w:r>
        <w:rPr>
          <w:rFonts w:ascii="ArialMT" w:hAnsi="ArialMT"/>
          <w:sz w:val="22"/>
          <w:szCs w:val="22"/>
        </w:rPr>
        <w:t>lifecourse</w:t>
      </w:r>
      <w:proofErr w:type="spellEnd"/>
      <w:r>
        <w:rPr>
          <w:rFonts w:ascii="ArialMT" w:hAnsi="ArialMT"/>
          <w:sz w:val="22"/>
          <w:szCs w:val="22"/>
        </w:rPr>
        <w:t xml:space="preserve"> epidemiology,</w:t>
      </w:r>
      <w:r w:rsidR="00183A3D">
        <w:rPr>
          <w:rFonts w:ascii="ArialMT" w:hAnsi="ArialMT"/>
          <w:sz w:val="22"/>
          <w:szCs w:val="22"/>
        </w:rPr>
        <w:t xml:space="preserve"> implementation science</w:t>
      </w:r>
      <w:r>
        <w:rPr>
          <w:rFonts w:ascii="ArialMT" w:hAnsi="ArialMT"/>
          <w:sz w:val="22"/>
          <w:szCs w:val="22"/>
        </w:rPr>
        <w:t xml:space="preserve"> adolescent health, social epidemiology. </w:t>
      </w:r>
    </w:p>
    <w:p w14:paraId="170505ED" w14:textId="5A3D19DF" w:rsidR="006C63EA" w:rsidRPr="00CD0021" w:rsidRDefault="006C63EA" w:rsidP="006C63EA">
      <w:pPr>
        <w:pStyle w:val="PlainText"/>
        <w:ind w:left="2160" w:hanging="216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Honors:</w:t>
      </w:r>
    </w:p>
    <w:p w14:paraId="36C11CE1" w14:textId="559C6603" w:rsidR="006C63EA" w:rsidRPr="00CD0021" w:rsidRDefault="006C63EA" w:rsidP="007B6607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2020</w:t>
      </w:r>
      <w:r w:rsidRPr="00CD0021">
        <w:rPr>
          <w:rFonts w:ascii="Arial" w:hAnsi="Arial" w:cs="Arial"/>
          <w:sz w:val="22"/>
          <w:szCs w:val="22"/>
        </w:rPr>
        <w:tab/>
        <w:t>Loan Repayment Program, Clinical Research, NIH/</w:t>
      </w:r>
      <w:r w:rsidR="00A414E8" w:rsidRPr="00A414E8">
        <w:rPr>
          <w:rFonts w:ascii="Arial" w:hAnsi="Arial" w:cs="Arial"/>
          <w:sz w:val="22"/>
          <w:szCs w:val="22"/>
        </w:rPr>
        <w:t xml:space="preserve"> </w:t>
      </w:r>
      <w:r w:rsidR="00A414E8" w:rsidRPr="00CD0021">
        <w:rPr>
          <w:rFonts w:ascii="Arial" w:hAnsi="Arial" w:cs="Arial"/>
          <w:sz w:val="22"/>
          <w:szCs w:val="22"/>
        </w:rPr>
        <w:t>National Heart, Lung, and Blood Institute</w:t>
      </w:r>
    </w:p>
    <w:p w14:paraId="297DBE07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Scott Grundy Fellowship Award for Excellence in Metabolism Research, Council on Lifestyle and Cardiometabolic Health, American Heart Association</w:t>
      </w:r>
    </w:p>
    <w:p w14:paraId="57EFE7A9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Robert Wood Johnson Foundation New Connections Symposium Travel Award</w:t>
      </w:r>
    </w:p>
    <w:p w14:paraId="2997256C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2019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Utah Translational Hypertension Symposium Early Career Travel Award</w:t>
      </w:r>
    </w:p>
    <w:p w14:paraId="268370B6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  <w:t xml:space="preserve">         National Heart, Lung, and Blood Institute, Center for Translational Research and Implementation Science, Saunders-Watkins Leadership Workshop Travel Award</w:t>
      </w:r>
      <w:r w:rsidRPr="00CD0021">
        <w:rPr>
          <w:rFonts w:ascii="Arial" w:hAnsi="Arial" w:cs="Arial"/>
          <w:sz w:val="22"/>
          <w:szCs w:val="22"/>
        </w:rPr>
        <w:tab/>
      </w:r>
    </w:p>
    <w:p w14:paraId="1B87ACBE" w14:textId="77777777" w:rsidR="006C63EA" w:rsidRPr="00CD0021" w:rsidRDefault="006C63EA" w:rsidP="006C63EA">
      <w:pPr>
        <w:tabs>
          <w:tab w:val="left" w:pos="900"/>
          <w:tab w:val="left" w:pos="144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2018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#10</w:t>
      </w:r>
    </w:p>
    <w:p w14:paraId="3EFAB876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2017-2019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Heart, Lung, and Blood Institute</w:t>
      </w:r>
    </w:p>
    <w:p w14:paraId="33834CA0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2015</w:t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#8</w:t>
      </w:r>
    </w:p>
    <w:p w14:paraId="4F1F7416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2014-2017 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Institute of Diabetes and Digestive and Kidney Diseases </w:t>
      </w:r>
    </w:p>
    <w:p w14:paraId="04B5414B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  <w:t xml:space="preserve">American Heart Association’s Jeremiah and Rose </w:t>
      </w:r>
      <w:proofErr w:type="spellStart"/>
      <w:r w:rsidRPr="00CD0021">
        <w:rPr>
          <w:rFonts w:ascii="Arial" w:hAnsi="Arial" w:cs="Arial"/>
          <w:sz w:val="22"/>
          <w:szCs w:val="22"/>
        </w:rPr>
        <w:t>Stamler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Research Award for New Investigators Finalist</w:t>
      </w:r>
    </w:p>
    <w:p w14:paraId="389690CB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2014</w:t>
      </w:r>
      <w:r w:rsidRPr="00CD0021">
        <w:rPr>
          <w:rFonts w:ascii="Arial" w:hAnsi="Arial" w:cs="Arial"/>
          <w:sz w:val="22"/>
          <w:szCs w:val="22"/>
        </w:rPr>
        <w:tab/>
        <w:t>First Author Abstract selected among the top 10% of all accepted abstracts submitted to AHA Specialty Conferences, American Heart Association EPI/Lifestyle Abstract #3</w:t>
      </w:r>
    </w:p>
    <w:p w14:paraId="033D9E95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</w:t>
      </w:r>
      <w:r w:rsidRPr="00CD0021">
        <w:rPr>
          <w:rFonts w:ascii="Arial" w:hAnsi="Arial" w:cs="Arial"/>
          <w:sz w:val="22"/>
          <w:szCs w:val="22"/>
        </w:rPr>
        <w:tab/>
        <w:t>Delta Omega, Honorary Society in Public Health</w:t>
      </w:r>
    </w:p>
    <w:p w14:paraId="6DF95DA4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2011-2014</w:t>
      </w:r>
      <w:r w:rsidRPr="00CD0021">
        <w:rPr>
          <w:rFonts w:ascii="Arial" w:hAnsi="Arial" w:cs="Arial"/>
          <w:sz w:val="22"/>
          <w:szCs w:val="22"/>
        </w:rPr>
        <w:tab/>
        <w:t xml:space="preserve">Ruth L. </w:t>
      </w:r>
      <w:proofErr w:type="spellStart"/>
      <w:r w:rsidRPr="00CD0021">
        <w:rPr>
          <w:rFonts w:ascii="Arial" w:hAnsi="Arial" w:cs="Arial"/>
          <w:sz w:val="22"/>
          <w:szCs w:val="22"/>
        </w:rPr>
        <w:t>Kirschstein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National Research Service Award (T32), National Heart, Lung, and Blood Institute </w:t>
      </w:r>
    </w:p>
    <w:p w14:paraId="128A6088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</w:t>
      </w:r>
      <w:r w:rsidRPr="00CD0021">
        <w:rPr>
          <w:rFonts w:ascii="Arial" w:hAnsi="Arial" w:cs="Arial"/>
          <w:sz w:val="22"/>
          <w:szCs w:val="22"/>
        </w:rPr>
        <w:tab/>
        <w:t xml:space="preserve">Compact for Faculty Diversity, Institute on Teaching and Mentoring travel award </w:t>
      </w:r>
    </w:p>
    <w:p w14:paraId="61A606DD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2008</w:t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 Dean’s List</w:t>
      </w:r>
    </w:p>
    <w:p w14:paraId="396234BC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2005</w:t>
      </w:r>
      <w:r w:rsidRPr="00CD0021">
        <w:rPr>
          <w:rFonts w:ascii="Arial" w:hAnsi="Arial" w:cs="Arial"/>
          <w:sz w:val="22"/>
          <w:szCs w:val="22"/>
        </w:rPr>
        <w:tab/>
        <w:t>National Science and Mathematics Access to Retain Talent (SMART) Grant</w:t>
      </w:r>
    </w:p>
    <w:p w14:paraId="078DF215" w14:textId="77777777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2004</w:t>
      </w:r>
      <w:r w:rsidRPr="00CD0021">
        <w:rPr>
          <w:rFonts w:ascii="Arial" w:hAnsi="Arial" w:cs="Arial"/>
          <w:sz w:val="22"/>
          <w:szCs w:val="22"/>
        </w:rPr>
        <w:tab/>
        <w:t>Pearl L. Cavin Scholarship, University of North Carolina at Chapel Hill</w:t>
      </w:r>
    </w:p>
    <w:p w14:paraId="6B8CC4AD" w14:textId="4161E5BE" w:rsidR="006C63EA" w:rsidRPr="00CD0021" w:rsidRDefault="006C63EA" w:rsidP="006C63EA">
      <w:pPr>
        <w:pStyle w:val="PlainText"/>
        <w:tabs>
          <w:tab w:val="left" w:pos="360"/>
        </w:tabs>
        <w:ind w:left="1440" w:hanging="1440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2004-201</w:t>
      </w:r>
      <w:r w:rsidR="001220A9">
        <w:rPr>
          <w:rFonts w:ascii="Arial" w:hAnsi="Arial" w:cs="Arial"/>
          <w:sz w:val="22"/>
          <w:szCs w:val="22"/>
        </w:rPr>
        <w:t>5</w:t>
      </w:r>
      <w:r w:rsidRPr="00CD0021">
        <w:rPr>
          <w:rFonts w:ascii="Arial" w:hAnsi="Arial" w:cs="Arial"/>
          <w:sz w:val="22"/>
          <w:szCs w:val="22"/>
        </w:rPr>
        <w:tab/>
        <w:t xml:space="preserve">Gates Millennium Scholar, 10-year full academic scholarship 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</w:t>
      </w:r>
    </w:p>
    <w:p w14:paraId="126211C5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57505BD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Professional Organizations, Societies and Service:</w:t>
      </w:r>
    </w:p>
    <w:p w14:paraId="40E0974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03178962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Professional Societies and Affiliations:</w:t>
      </w:r>
    </w:p>
    <w:p w14:paraId="38FE363D" w14:textId="1BFCC6AE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2020-</w:t>
      </w:r>
      <w:r>
        <w:rPr>
          <w:rFonts w:ascii="Arial" w:hAnsi="Arial" w:cs="Arial"/>
          <w:sz w:val="22"/>
          <w:szCs w:val="22"/>
        </w:rPr>
        <w:t>P</w:t>
      </w:r>
      <w:r w:rsidRPr="00CD0021">
        <w:rPr>
          <w:rFonts w:ascii="Arial" w:hAnsi="Arial" w:cs="Arial"/>
          <w:sz w:val="22"/>
          <w:szCs w:val="22"/>
        </w:rPr>
        <w:t xml:space="preserve">resent      UAB Nutrition Obesity Research Center, Associate Scientist </w:t>
      </w:r>
    </w:p>
    <w:p w14:paraId="0B73A08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2019-</w:t>
      </w:r>
      <w:r>
        <w:rPr>
          <w:rFonts w:ascii="Arial" w:hAnsi="Arial" w:cs="Arial"/>
          <w:sz w:val="22"/>
          <w:szCs w:val="22"/>
        </w:rPr>
        <w:t>P</w:t>
      </w:r>
      <w:r w:rsidRPr="00CD0021">
        <w:rPr>
          <w:rFonts w:ascii="Arial" w:hAnsi="Arial" w:cs="Arial"/>
          <w:sz w:val="22"/>
          <w:szCs w:val="22"/>
        </w:rPr>
        <w:t xml:space="preserve">resent     </w:t>
      </w:r>
      <w:r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 xml:space="preserve">UAB Hypertension Center, Scientist </w:t>
      </w:r>
      <w:r w:rsidRPr="00CD0021">
        <w:rPr>
          <w:rFonts w:ascii="Arial" w:hAnsi="Arial" w:cs="Arial"/>
          <w:sz w:val="22"/>
          <w:szCs w:val="22"/>
        </w:rPr>
        <w:tab/>
      </w:r>
    </w:p>
    <w:p w14:paraId="6DE10CEA" w14:textId="05C7967D" w:rsidR="006C63EA" w:rsidRPr="00CD0021" w:rsidRDefault="006C63EA" w:rsidP="006C63EA">
      <w:pPr>
        <w:spacing w:after="12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2018-2020          </w:t>
      </w:r>
      <w:r w:rsidR="00713458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Population Association of American, Member</w:t>
      </w:r>
    </w:p>
    <w:p w14:paraId="6DB9529C" w14:textId="77777777" w:rsidR="006C63EA" w:rsidRPr="00CD0021" w:rsidRDefault="006C63EA" w:rsidP="006C63EA">
      <w:pPr>
        <w:spacing w:after="120"/>
        <w:ind w:left="2160" w:hanging="216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lastRenderedPageBreak/>
        <w:t>2014-Present      American Society of Nephrology, Member</w:t>
      </w:r>
    </w:p>
    <w:p w14:paraId="79A31032" w14:textId="77777777" w:rsidR="006C63EA" w:rsidRPr="00CD0021" w:rsidRDefault="006C63EA" w:rsidP="006C63EA">
      <w:pPr>
        <w:spacing w:after="120"/>
        <w:ind w:left="1710" w:hanging="171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2012-Present      American Heart Association, Council on Epidemiology and Prevention,</w:t>
      </w:r>
      <w:r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Member</w:t>
      </w:r>
    </w:p>
    <w:p w14:paraId="7FB15329" w14:textId="4D8B8F1B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2012-Present     Society for Epidemiological Research, Member</w:t>
      </w:r>
    </w:p>
    <w:p w14:paraId="50D0359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ab/>
      </w:r>
    </w:p>
    <w:p w14:paraId="5EA5D3A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Ad-Hoc Journal Reviews:</w:t>
      </w:r>
    </w:p>
    <w:p w14:paraId="1AB48A2D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Circulation</w:t>
      </w:r>
    </w:p>
    <w:p w14:paraId="1B25AD27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Journal of the American Heart Association</w:t>
      </w:r>
    </w:p>
    <w:p w14:paraId="0F706B9E" w14:textId="77777777" w:rsidR="006C63EA" w:rsidRPr="00713458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Circulation: Cardiovascular Quality and Outcomes</w:t>
      </w:r>
    </w:p>
    <w:p w14:paraId="66DD3395" w14:textId="54E4F98C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 w:rsidRPr="00713458">
        <w:rPr>
          <w:rFonts w:ascii="Arial" w:hAnsi="Arial" w:cs="Arial"/>
          <w:i/>
          <w:iCs/>
          <w:sz w:val="22"/>
          <w:szCs w:val="22"/>
        </w:rPr>
        <w:t>Journal of Clinical Hypertension</w:t>
      </w:r>
    </w:p>
    <w:p w14:paraId="6F465C47" w14:textId="633E50B0" w:rsidR="00713458" w:rsidRPr="00713458" w:rsidRDefault="00713458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American Journal of Hypertension</w:t>
      </w:r>
    </w:p>
    <w:p w14:paraId="4F10DB41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607E5C1A" w14:textId="77777777" w:rsidR="00096AC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Departmental and University Committees:</w:t>
      </w:r>
    </w:p>
    <w:p w14:paraId="13F637A5" w14:textId="2DF0347B" w:rsidR="00096AC1" w:rsidRPr="00F26036" w:rsidRDefault="00096AC1" w:rsidP="00096AC1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2021-Present  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Member, Doctoral Degree Admissions Committee, Department of Epidemiology,   </w:t>
      </w:r>
    </w:p>
    <w:p w14:paraId="54B83DAE" w14:textId="7E7B65C8" w:rsidR="006C63EA" w:rsidRPr="00F26036" w:rsidRDefault="00096AC1" w:rsidP="00096AC1">
      <w:pPr>
        <w:tabs>
          <w:tab w:val="left" w:pos="900"/>
          <w:tab w:val="left" w:pos="2520"/>
          <w:tab w:val="left" w:pos="4320"/>
          <w:tab w:val="left" w:pos="6480"/>
        </w:tabs>
        <w:ind w:left="1530" w:hanging="153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School of Public      </w:t>
      </w:r>
      <w:r w:rsidR="006C63EA" w:rsidRPr="00F2603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3F1CC9E2" w14:textId="77BE53EF" w:rsidR="00096AC1" w:rsidRPr="00F26036" w:rsidRDefault="006C63EA" w:rsidP="00096AC1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2019-</w:t>
      </w:r>
      <w:r w:rsidR="00096AC1" w:rsidRPr="00F26036">
        <w:rPr>
          <w:rFonts w:ascii="Arial" w:hAnsi="Arial" w:cs="Arial"/>
          <w:color w:val="000000" w:themeColor="text1"/>
          <w:sz w:val="22"/>
          <w:szCs w:val="22"/>
        </w:rPr>
        <w:t xml:space="preserve">2021   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096AC1" w:rsidRPr="00F2603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Member, </w:t>
      </w:r>
      <w:proofErr w:type="spellStart"/>
      <w:proofErr w:type="gramStart"/>
      <w:r w:rsidR="00096AC1" w:rsidRPr="00F26036">
        <w:rPr>
          <w:rFonts w:ascii="Arial" w:hAnsi="Arial" w:cs="Arial"/>
          <w:color w:val="000000" w:themeColor="text1"/>
          <w:sz w:val="22"/>
          <w:szCs w:val="22"/>
        </w:rPr>
        <w:t>Masters</w:t>
      </w:r>
      <w:proofErr w:type="spellEnd"/>
      <w:r w:rsidR="00096AC1" w:rsidRPr="00F26036">
        <w:rPr>
          <w:rFonts w:ascii="Arial" w:hAnsi="Arial" w:cs="Arial"/>
          <w:color w:val="000000" w:themeColor="text1"/>
          <w:sz w:val="22"/>
          <w:szCs w:val="22"/>
        </w:rPr>
        <w:t xml:space="preserve"> Degree</w:t>
      </w:r>
      <w:proofErr w:type="gramEnd"/>
      <w:r w:rsidR="00096AC1" w:rsidRPr="00F26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Admissions Committee, Department of Epidemiology, </w:t>
      </w:r>
      <w:r w:rsidR="00096AC1" w:rsidRPr="00F26036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</w:p>
    <w:p w14:paraId="4C9E9C0F" w14:textId="41D4DA89" w:rsidR="006C63EA" w:rsidRPr="00F26036" w:rsidRDefault="00096AC1" w:rsidP="004921C2">
      <w:pPr>
        <w:tabs>
          <w:tab w:val="left" w:pos="900"/>
          <w:tab w:val="left" w:pos="2520"/>
          <w:tab w:val="left" w:pos="4320"/>
          <w:tab w:val="left" w:pos="6480"/>
        </w:tabs>
        <w:ind w:left="1530" w:hanging="153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</w:t>
      </w:r>
      <w:r w:rsidR="006C63EA" w:rsidRPr="00F26036">
        <w:rPr>
          <w:rFonts w:ascii="Arial" w:hAnsi="Arial" w:cs="Arial"/>
          <w:color w:val="000000" w:themeColor="text1"/>
          <w:sz w:val="22"/>
          <w:szCs w:val="22"/>
        </w:rPr>
        <w:t>School of Public Health, University of Alabama at Birmingham</w:t>
      </w:r>
    </w:p>
    <w:p w14:paraId="7BD5BAB8" w14:textId="77777777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2013- 2014    </w:t>
      </w:r>
      <w:r w:rsidRPr="00CD0021">
        <w:rPr>
          <w:rFonts w:ascii="Arial" w:hAnsi="Arial" w:cs="Arial"/>
          <w:sz w:val="22"/>
          <w:szCs w:val="22"/>
        </w:rPr>
        <w:tab/>
        <w:t xml:space="preserve">Cardiovascular Disease Research Seminar coordinator, Department of Epidemiology </w:t>
      </w:r>
    </w:p>
    <w:p w14:paraId="51692BCA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University of North Carolina at Chapel Hill, Gillings School of Public Health </w:t>
      </w:r>
    </w:p>
    <w:p w14:paraId="4AC1C377" w14:textId="77777777" w:rsidR="006C63EA" w:rsidRPr="00CD0021" w:rsidRDefault="006C63EA" w:rsidP="006C63EA">
      <w:pPr>
        <w:spacing w:after="120"/>
        <w:ind w:left="1440" w:hanging="144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2011-2013</w:t>
      </w:r>
      <w:r w:rsidRPr="00CD0021">
        <w:rPr>
          <w:rFonts w:ascii="Arial" w:hAnsi="Arial" w:cs="Arial"/>
          <w:sz w:val="22"/>
          <w:szCs w:val="22"/>
        </w:rPr>
        <w:tab/>
        <w:t xml:space="preserve">Diversity and Inclusion Committee member, Department of Epidemiology </w:t>
      </w:r>
    </w:p>
    <w:p w14:paraId="06749954" w14:textId="77777777" w:rsidR="006C63EA" w:rsidRPr="00CD0021" w:rsidRDefault="006C63EA" w:rsidP="006C63EA">
      <w:pPr>
        <w:spacing w:after="120"/>
        <w:contextualSpacing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>University of North Carolina at Chapel Hill, Gillings School of Public</w:t>
      </w:r>
    </w:p>
    <w:p w14:paraId="422AF0F9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</w:p>
    <w:p w14:paraId="046B68E9" w14:textId="77777777" w:rsidR="006C63EA" w:rsidRPr="00CD0021" w:rsidRDefault="006C63EA" w:rsidP="006C63EA">
      <w:pPr>
        <w:spacing w:after="120"/>
        <w:ind w:left="1440"/>
        <w:contextualSpacing/>
        <w:rPr>
          <w:rFonts w:ascii="Arial" w:hAnsi="Arial" w:cs="Arial"/>
          <w:sz w:val="22"/>
          <w:szCs w:val="22"/>
        </w:rPr>
      </w:pPr>
    </w:p>
    <w:p w14:paraId="27A46E11" w14:textId="533DA197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Scientific Service</w:t>
      </w:r>
    </w:p>
    <w:p w14:paraId="2CD159AA" w14:textId="60768F17" w:rsidR="003A252F" w:rsidRPr="00F26036" w:rsidRDefault="003A252F" w:rsidP="003A252F">
      <w:pPr>
        <w:tabs>
          <w:tab w:val="left" w:pos="900"/>
          <w:tab w:val="left" w:pos="2520"/>
          <w:tab w:val="left" w:pos="4320"/>
          <w:tab w:val="left" w:pos="6480"/>
        </w:tabs>
        <w:ind w:left="1620" w:hanging="162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2021-Present     American Heart Association, Council on Hypertension Clinical Science Programming Committee, Member</w:t>
      </w:r>
    </w:p>
    <w:p w14:paraId="1A4D5D56" w14:textId="1354B7D1" w:rsidR="00096AC1" w:rsidRPr="00F26036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2021-Present     Journal of the American Heart Association Editorial Board Member</w:t>
      </w:r>
    </w:p>
    <w:p w14:paraId="7E6CF465" w14:textId="1DF34FE9" w:rsidR="00A525A8" w:rsidRPr="00F26036" w:rsidRDefault="00A525A8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Cs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Cs/>
          <w:color w:val="000000" w:themeColor="text1"/>
          <w:sz w:val="22"/>
          <w:szCs w:val="22"/>
        </w:rPr>
        <w:t>2021</w:t>
      </w:r>
      <w:r w:rsidR="00D120BF"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             </w:t>
      </w:r>
      <w:r w:rsidR="00A414E8"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     </w:t>
      </w:r>
      <w:r w:rsidR="00D120BF"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 Session </w:t>
      </w:r>
      <w:r w:rsidR="00A414E8" w:rsidRPr="00F26036">
        <w:rPr>
          <w:rFonts w:ascii="Arial" w:hAnsi="Arial" w:cs="Arial"/>
          <w:bCs/>
          <w:color w:val="000000" w:themeColor="text1"/>
          <w:sz w:val="22"/>
          <w:szCs w:val="22"/>
        </w:rPr>
        <w:t>Moderator, American Heart Association EPI/Lifestyle Trainee Session</w:t>
      </w:r>
      <w:r w:rsidR="00A414E8" w:rsidRPr="00F26036">
        <w:rPr>
          <w:rFonts w:ascii="Arial" w:hAnsi="Arial" w:cs="Arial"/>
          <w:bCs/>
          <w:color w:val="000000" w:themeColor="text1"/>
          <w:sz w:val="22"/>
          <w:szCs w:val="22"/>
        </w:rPr>
        <w:tab/>
      </w:r>
    </w:p>
    <w:p w14:paraId="08FD84DE" w14:textId="1413132D" w:rsidR="001C52DB" w:rsidRPr="00F26036" w:rsidRDefault="001C52DB" w:rsidP="003A252F">
      <w:pPr>
        <w:tabs>
          <w:tab w:val="left" w:pos="900"/>
          <w:tab w:val="left" w:pos="2520"/>
          <w:tab w:val="left" w:pos="4320"/>
          <w:tab w:val="left" w:pos="6480"/>
        </w:tabs>
        <w:ind w:left="1620" w:hanging="1620"/>
        <w:rPr>
          <w:rFonts w:ascii="Arial" w:hAnsi="Arial" w:cs="Arial"/>
          <w:bCs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2021-Present     </w:t>
      </w:r>
      <w:r w:rsidR="003A252F"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UAB NORC </w:t>
      </w:r>
      <w:r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Early Career Investigators for </w:t>
      </w:r>
      <w:proofErr w:type="spellStart"/>
      <w:r w:rsidRPr="00F26036">
        <w:rPr>
          <w:rFonts w:ascii="Arial" w:hAnsi="Arial" w:cs="Arial"/>
          <w:bCs/>
          <w:color w:val="000000" w:themeColor="text1"/>
          <w:sz w:val="22"/>
          <w:szCs w:val="22"/>
        </w:rPr>
        <w:t>LifeStyle</w:t>
      </w:r>
      <w:proofErr w:type="spellEnd"/>
      <w:r w:rsidRPr="00F26036">
        <w:rPr>
          <w:rFonts w:ascii="Arial" w:hAnsi="Arial" w:cs="Arial"/>
          <w:bCs/>
          <w:color w:val="000000" w:themeColor="text1"/>
          <w:sz w:val="22"/>
          <w:szCs w:val="22"/>
        </w:rPr>
        <w:t xml:space="preserve"> Interventions, Peer Support, and Engagement) Working Group</w:t>
      </w:r>
    </w:p>
    <w:p w14:paraId="6A1F3739" w14:textId="77777777" w:rsidR="006C63EA" w:rsidRPr="00F26036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2019-Present     Hypertension Working Group, Jackson Heart Study (JHS)</w:t>
      </w:r>
    </w:p>
    <w:p w14:paraId="4A9676A0" w14:textId="77777777" w:rsidR="006C63EA" w:rsidRPr="00F26036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2019-Present     Coronary Artery Risk Development in Young Adults Study (CARDIA) New      </w:t>
      </w:r>
    </w:p>
    <w:p w14:paraId="0951A7B4" w14:textId="77777777" w:rsidR="006C63EA" w:rsidRPr="00F26036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ind w:left="1440" w:hanging="144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ab/>
      </w:r>
      <w:r w:rsidRPr="00F26036">
        <w:rPr>
          <w:rFonts w:ascii="Arial" w:hAnsi="Arial" w:cs="Arial"/>
          <w:color w:val="000000" w:themeColor="text1"/>
          <w:sz w:val="22"/>
          <w:szCs w:val="22"/>
        </w:rPr>
        <w:tab/>
        <w:t xml:space="preserve">   Investigator Committee</w:t>
      </w:r>
    </w:p>
    <w:p w14:paraId="1C9B541F" w14:textId="77777777" w:rsidR="006C63EA" w:rsidRPr="00F26036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color w:val="000000" w:themeColor="text1"/>
          <w:sz w:val="22"/>
          <w:szCs w:val="22"/>
        </w:rPr>
      </w:pPr>
    </w:p>
    <w:p w14:paraId="0DF6F7CA" w14:textId="77777777" w:rsidR="006C63EA" w:rsidRPr="00F26036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color w:val="000000" w:themeColor="text1"/>
          <w:sz w:val="22"/>
          <w:szCs w:val="22"/>
          <w:u w:val="single"/>
        </w:rPr>
      </w:pPr>
      <w:r w:rsidRPr="00F26036">
        <w:rPr>
          <w:rFonts w:ascii="Arial" w:hAnsi="Arial" w:cs="Arial"/>
          <w:b/>
          <w:color w:val="000000" w:themeColor="text1"/>
          <w:sz w:val="22"/>
          <w:szCs w:val="22"/>
          <w:u w:val="single"/>
        </w:rPr>
        <w:t>Grant Support:</w:t>
      </w:r>
    </w:p>
    <w:p w14:paraId="568CC1A5" w14:textId="195B5527" w:rsidR="006C63EA" w:rsidRPr="00F26036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Active</w:t>
      </w:r>
      <w:r w:rsidR="006C63EA" w:rsidRPr="00F26036">
        <w:rPr>
          <w:rFonts w:ascii="Arial" w:hAnsi="Arial" w:cs="Arial"/>
          <w:b/>
          <w:color w:val="000000" w:themeColor="text1"/>
          <w:sz w:val="22"/>
          <w:szCs w:val="22"/>
        </w:rPr>
        <w:t xml:space="preserve">: </w:t>
      </w:r>
    </w:p>
    <w:p w14:paraId="70EDB8CC" w14:textId="04733C66" w:rsidR="006C63EA" w:rsidRPr="00F26036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NIH/NHLBI 3R01HL139716 (PI: Paul Muntner)</w:t>
      </w:r>
    </w:p>
    <w:p w14:paraId="6AD74C7D" w14:textId="68149A67" w:rsidR="006C63EA" w:rsidRPr="00F26036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iCs/>
          <w:color w:val="000000" w:themeColor="text1"/>
          <w:sz w:val="22"/>
          <w:szCs w:val="22"/>
        </w:rPr>
        <w:t>Title</w:t>
      </w:r>
      <w:r w:rsidRPr="00F26036">
        <w:rPr>
          <w:rFonts w:ascii="Arial" w:hAnsi="Arial" w:cs="Arial"/>
          <w:i/>
          <w:color w:val="000000" w:themeColor="text1"/>
          <w:sz w:val="22"/>
          <w:szCs w:val="22"/>
        </w:rPr>
        <w:t xml:space="preserve">: </w:t>
      </w:r>
      <w:r w:rsidR="006C63EA" w:rsidRPr="00F26036">
        <w:rPr>
          <w:rFonts w:ascii="Arial" w:hAnsi="Arial" w:cs="Arial"/>
          <w:i/>
          <w:color w:val="000000" w:themeColor="text1"/>
          <w:sz w:val="22"/>
          <w:szCs w:val="22"/>
        </w:rPr>
        <w:t>Evaluating novel approaches for estimating awake and sleep blood pressure</w:t>
      </w:r>
    </w:p>
    <w:p w14:paraId="609E4448" w14:textId="09308C92" w:rsidR="006C63EA" w:rsidRPr="00F26036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color w:val="000000" w:themeColor="text1"/>
          <w:sz w:val="22"/>
          <w:szCs w:val="22"/>
        </w:rPr>
        <w:t>Role: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274E" w:rsidRPr="00F26036">
        <w:rPr>
          <w:rFonts w:ascii="Arial" w:hAnsi="Arial" w:cs="Arial"/>
          <w:color w:val="000000" w:themeColor="text1"/>
          <w:sz w:val="22"/>
          <w:szCs w:val="22"/>
        </w:rPr>
        <w:t>Co-Investigator</w:t>
      </w:r>
      <w:r w:rsidR="00BA57D9" w:rsidRPr="00F26036">
        <w:rPr>
          <w:rFonts w:ascii="Arial" w:hAnsi="Arial" w:cs="Arial"/>
          <w:color w:val="000000" w:themeColor="text1"/>
          <w:sz w:val="22"/>
          <w:szCs w:val="22"/>
        </w:rPr>
        <w:t>, PI of Diversity Supplement</w:t>
      </w:r>
    </w:p>
    <w:p w14:paraId="32AE5526" w14:textId="290A52C9" w:rsidR="006C63EA" w:rsidRPr="00F26036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color w:val="000000" w:themeColor="text1"/>
          <w:sz w:val="22"/>
          <w:szCs w:val="22"/>
        </w:rPr>
        <w:t>Duration: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89274E" w:rsidRPr="00F26036">
        <w:rPr>
          <w:rFonts w:ascii="Arial" w:hAnsi="Arial" w:cs="Arial"/>
          <w:color w:val="000000" w:themeColor="text1"/>
          <w:sz w:val="22"/>
          <w:szCs w:val="22"/>
        </w:rPr>
        <w:t>7/15/2018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>– 4/30/2022</w:t>
      </w:r>
    </w:p>
    <w:p w14:paraId="0C169EF9" w14:textId="5ADD618A" w:rsidR="00BA57D9" w:rsidRPr="00F26036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79F3D5FA" w14:textId="2BFA2BD5" w:rsidR="00BA57D9" w:rsidRPr="00F26036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AHA Health Equity Research Network (PI: Andrea Cherrington)</w:t>
      </w:r>
    </w:p>
    <w:p w14:paraId="37704918" w14:textId="4EFB3F65" w:rsidR="00BA57D9" w:rsidRPr="00F26036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iCs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color w:val="000000" w:themeColor="text1"/>
          <w:sz w:val="22"/>
          <w:szCs w:val="22"/>
        </w:rPr>
        <w:t>Title:</w:t>
      </w:r>
      <w:r w:rsidRPr="00F26036">
        <w:rPr>
          <w:rFonts w:ascii="Arial" w:hAnsi="Arial" w:cs="Arial"/>
          <w:i/>
          <w:iCs/>
          <w:color w:val="000000" w:themeColor="text1"/>
          <w:sz w:val="22"/>
          <w:szCs w:val="22"/>
        </w:rPr>
        <w:t xml:space="preserve"> Equity in Prevention and Progression of Hypertension by Addressing barriers to Nutrition and Physical activity</w:t>
      </w:r>
    </w:p>
    <w:p w14:paraId="01867A99" w14:textId="60357275" w:rsidR="00BA57D9" w:rsidRPr="00F26036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color w:val="000000" w:themeColor="text1"/>
          <w:sz w:val="22"/>
          <w:szCs w:val="22"/>
        </w:rPr>
        <w:t>Role: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Co-Investigator</w:t>
      </w:r>
    </w:p>
    <w:p w14:paraId="7D74E9DC" w14:textId="1633B8D7" w:rsidR="00BA57D9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color w:val="000000" w:themeColor="text1"/>
          <w:sz w:val="22"/>
          <w:szCs w:val="22"/>
        </w:rPr>
        <w:t>Duration: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10/1/2021 – 09/30/2025</w:t>
      </w:r>
    </w:p>
    <w:p w14:paraId="5946DEEE" w14:textId="0EE32D9A" w:rsidR="00EF1CC7" w:rsidRDefault="00EF1CC7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</w:p>
    <w:p w14:paraId="652C3681" w14:textId="37D0D49B" w:rsidR="00EF1CC7" w:rsidRDefault="00EF1CC7" w:rsidP="00EF1CC7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Loan Repayment Program (PI: Shakia Hardy)</w:t>
      </w:r>
    </w:p>
    <w:p w14:paraId="098F9AA4" w14:textId="7112F340" w:rsidR="00EF1CC7" w:rsidRDefault="00EF1CC7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NIH/NHLBI Clinical Research </w:t>
      </w:r>
      <w:r w:rsidRPr="00EF1CC7">
        <w:rPr>
          <w:rFonts w:ascii="Arial" w:hAnsi="Arial" w:cs="Arial"/>
          <w:color w:val="000000" w:themeColor="text1"/>
          <w:sz w:val="22"/>
          <w:szCs w:val="22"/>
        </w:rPr>
        <w:t>L30HL154181</w:t>
      </w:r>
    </w:p>
    <w:p w14:paraId="5A064F4C" w14:textId="127688FE" w:rsidR="00EF1CC7" w:rsidRDefault="00EF1CC7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91288">
        <w:rPr>
          <w:rFonts w:ascii="Arial" w:hAnsi="Arial" w:cs="Arial"/>
          <w:b/>
          <w:bCs/>
          <w:color w:val="000000" w:themeColor="text1"/>
          <w:sz w:val="22"/>
          <w:szCs w:val="22"/>
        </w:rPr>
        <w:lastRenderedPageBreak/>
        <w:t>Title:</w:t>
      </w:r>
      <w:r w:rsidR="00D91288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91288" w:rsidRPr="00D91288">
        <w:rPr>
          <w:rFonts w:ascii="Arial" w:hAnsi="Arial" w:cs="Arial"/>
          <w:color w:val="000000" w:themeColor="text1"/>
          <w:sz w:val="22"/>
          <w:szCs w:val="22"/>
        </w:rPr>
        <w:t>Improving the assessment of blood pressure: Determining the role of state anxiety in the measurement of blood pressure using novel approaches</w:t>
      </w:r>
    </w:p>
    <w:p w14:paraId="1BC9CA74" w14:textId="13C245AF" w:rsidR="00EF1CC7" w:rsidRDefault="00EF1CC7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91288">
        <w:rPr>
          <w:rFonts w:ascii="Arial" w:hAnsi="Arial" w:cs="Arial"/>
          <w:b/>
          <w:bCs/>
          <w:color w:val="000000" w:themeColor="text1"/>
          <w:sz w:val="22"/>
          <w:szCs w:val="22"/>
        </w:rPr>
        <w:t>Role: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Recipient </w:t>
      </w:r>
    </w:p>
    <w:p w14:paraId="3950822D" w14:textId="1D9B71D8" w:rsidR="00EF1CC7" w:rsidRPr="00D91288" w:rsidRDefault="00EF1CC7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D912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Duration: </w:t>
      </w:r>
      <w:r w:rsidR="00D91288" w:rsidRPr="00D91288">
        <w:rPr>
          <w:rFonts w:ascii="Arial" w:hAnsi="Arial" w:cs="Arial"/>
          <w:color w:val="000000" w:themeColor="text1"/>
          <w:sz w:val="22"/>
          <w:szCs w:val="22"/>
        </w:rPr>
        <w:t>7/1/2020 – 06/30/2022</w:t>
      </w:r>
    </w:p>
    <w:p w14:paraId="6CBF4A47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734B43FD" w14:textId="4D8F994D" w:rsidR="00765E0F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Pending:</w:t>
      </w:r>
    </w:p>
    <w:p w14:paraId="18F8EC4D" w14:textId="5E3014B5" w:rsidR="00765E0F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765E0F">
        <w:rPr>
          <w:rFonts w:ascii="Arial" w:hAnsi="Arial" w:cs="Arial"/>
          <w:bCs/>
          <w:sz w:val="22"/>
          <w:szCs w:val="22"/>
        </w:rPr>
        <w:t xml:space="preserve">NIH/NHLBI </w:t>
      </w:r>
      <w:r>
        <w:rPr>
          <w:rFonts w:ascii="Arial" w:hAnsi="Arial" w:cs="Arial"/>
          <w:bCs/>
          <w:sz w:val="22"/>
          <w:szCs w:val="22"/>
        </w:rPr>
        <w:t>K01HL164763 (PI: Shakia Hardy)</w:t>
      </w:r>
    </w:p>
    <w:p w14:paraId="3C27FC01" w14:textId="30F96913" w:rsidR="00765E0F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765E0F">
        <w:rPr>
          <w:rFonts w:ascii="Arial" w:hAnsi="Arial" w:cs="Arial"/>
          <w:b/>
          <w:sz w:val="22"/>
          <w:szCs w:val="22"/>
        </w:rPr>
        <w:t>Title: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765E0F">
        <w:rPr>
          <w:rFonts w:ascii="Arial" w:hAnsi="Arial" w:cs="Arial"/>
          <w:bCs/>
          <w:i/>
          <w:iCs/>
          <w:sz w:val="22"/>
          <w:szCs w:val="22"/>
        </w:rPr>
        <w:t>Peer Support for Lowering Blood Pressure among Adolescents: A Pilot, Randomized Controlled Trial</w:t>
      </w:r>
    </w:p>
    <w:p w14:paraId="4743BC9F" w14:textId="23F3D7E4" w:rsidR="00765E0F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765E0F">
        <w:rPr>
          <w:rFonts w:ascii="Arial" w:hAnsi="Arial" w:cs="Arial"/>
          <w:b/>
          <w:sz w:val="22"/>
          <w:szCs w:val="22"/>
        </w:rPr>
        <w:t>Role:</w:t>
      </w:r>
      <w:r>
        <w:rPr>
          <w:rFonts w:ascii="Arial" w:hAnsi="Arial" w:cs="Arial"/>
          <w:bCs/>
          <w:sz w:val="22"/>
          <w:szCs w:val="22"/>
        </w:rPr>
        <w:t xml:space="preserve"> Principal Investigator</w:t>
      </w:r>
    </w:p>
    <w:p w14:paraId="35C93588" w14:textId="6B40D0C5" w:rsidR="00765E0F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765E0F">
        <w:rPr>
          <w:rFonts w:ascii="Arial" w:hAnsi="Arial" w:cs="Arial"/>
          <w:b/>
          <w:sz w:val="22"/>
          <w:szCs w:val="22"/>
        </w:rPr>
        <w:t>Duration:</w:t>
      </w:r>
      <w:r>
        <w:rPr>
          <w:rFonts w:ascii="Arial" w:hAnsi="Arial" w:cs="Arial"/>
          <w:bCs/>
          <w:sz w:val="22"/>
          <w:szCs w:val="22"/>
        </w:rPr>
        <w:t xml:space="preserve"> 07/2022 – 06/2027</w:t>
      </w:r>
    </w:p>
    <w:p w14:paraId="309611B9" w14:textId="5EDCC55F" w:rsidR="00765E0F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765E0F">
        <w:rPr>
          <w:rFonts w:ascii="Arial" w:hAnsi="Arial" w:cs="Arial"/>
          <w:b/>
          <w:sz w:val="22"/>
          <w:szCs w:val="22"/>
        </w:rPr>
        <w:t>Status: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D91288">
        <w:rPr>
          <w:rFonts w:ascii="Arial" w:hAnsi="Arial" w:cs="Arial"/>
          <w:bCs/>
          <w:sz w:val="22"/>
          <w:szCs w:val="22"/>
        </w:rPr>
        <w:t xml:space="preserve">Scored 3/2022, </w:t>
      </w:r>
      <w:r>
        <w:rPr>
          <w:rFonts w:ascii="Arial" w:hAnsi="Arial" w:cs="Arial"/>
          <w:bCs/>
          <w:sz w:val="22"/>
          <w:szCs w:val="22"/>
        </w:rPr>
        <w:t>Pending council review</w:t>
      </w:r>
    </w:p>
    <w:p w14:paraId="568CA7B9" w14:textId="6D0B58B8" w:rsidR="00D91288" w:rsidRDefault="00D91288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</w:p>
    <w:p w14:paraId="289AF6E8" w14:textId="77777777" w:rsidR="00D91288" w:rsidRDefault="00D91288" w:rsidP="00D91288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Loan Repayment Program (PI: Shakia Hardy)</w:t>
      </w:r>
    </w:p>
    <w:p w14:paraId="5BFEDA40" w14:textId="147B1BB6" w:rsidR="00D91288" w:rsidRDefault="00D91288" w:rsidP="00D91288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NIH/NHLBI Clinical Research 2</w:t>
      </w:r>
      <w:r w:rsidRPr="00EF1CC7">
        <w:rPr>
          <w:rFonts w:ascii="Arial" w:hAnsi="Arial" w:cs="Arial"/>
          <w:color w:val="000000" w:themeColor="text1"/>
          <w:sz w:val="22"/>
          <w:szCs w:val="22"/>
        </w:rPr>
        <w:t>L30HL154181</w:t>
      </w:r>
      <w:r>
        <w:rPr>
          <w:rFonts w:ascii="Arial" w:hAnsi="Arial" w:cs="Arial"/>
          <w:color w:val="000000" w:themeColor="text1"/>
          <w:sz w:val="22"/>
          <w:szCs w:val="22"/>
        </w:rPr>
        <w:t>-02</w:t>
      </w:r>
    </w:p>
    <w:p w14:paraId="5B07BD63" w14:textId="77777777" w:rsidR="00D91288" w:rsidRDefault="00D91288" w:rsidP="00D91288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91288">
        <w:rPr>
          <w:rFonts w:ascii="Arial" w:hAnsi="Arial" w:cs="Arial"/>
          <w:b/>
          <w:bCs/>
          <w:color w:val="000000" w:themeColor="text1"/>
          <w:sz w:val="22"/>
          <w:szCs w:val="22"/>
        </w:rPr>
        <w:t>Title: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91288">
        <w:rPr>
          <w:rFonts w:ascii="Arial" w:hAnsi="Arial" w:cs="Arial"/>
          <w:color w:val="000000" w:themeColor="text1"/>
          <w:sz w:val="22"/>
          <w:szCs w:val="22"/>
        </w:rPr>
        <w:t>Improving the assessment of blood pressure: Determining the role of state anxiety in the measurement of blood pressure using novel approaches</w:t>
      </w:r>
    </w:p>
    <w:p w14:paraId="52F96DA2" w14:textId="77777777" w:rsidR="00D91288" w:rsidRDefault="00D91288" w:rsidP="00D91288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91288">
        <w:rPr>
          <w:rFonts w:ascii="Arial" w:hAnsi="Arial" w:cs="Arial"/>
          <w:b/>
          <w:bCs/>
          <w:color w:val="000000" w:themeColor="text1"/>
          <w:sz w:val="22"/>
          <w:szCs w:val="22"/>
        </w:rPr>
        <w:t>Role: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Recipient </w:t>
      </w:r>
    </w:p>
    <w:p w14:paraId="45EFC48E" w14:textId="18D959C6" w:rsidR="00D91288" w:rsidRDefault="00D91288" w:rsidP="00D91288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color w:val="000000" w:themeColor="text1"/>
          <w:sz w:val="22"/>
          <w:szCs w:val="22"/>
        </w:rPr>
      </w:pPr>
      <w:r w:rsidRPr="00D91288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Duration: </w:t>
      </w:r>
      <w:r w:rsidRPr="00D91288">
        <w:rPr>
          <w:rFonts w:ascii="Arial" w:hAnsi="Arial" w:cs="Arial"/>
          <w:color w:val="000000" w:themeColor="text1"/>
          <w:sz w:val="22"/>
          <w:szCs w:val="22"/>
        </w:rPr>
        <w:t>7/1/202</w:t>
      </w:r>
      <w:r>
        <w:rPr>
          <w:rFonts w:ascii="Arial" w:hAnsi="Arial" w:cs="Arial"/>
          <w:color w:val="000000" w:themeColor="text1"/>
          <w:sz w:val="22"/>
          <w:szCs w:val="22"/>
        </w:rPr>
        <w:t>2</w:t>
      </w:r>
      <w:r w:rsidRPr="00D91288">
        <w:rPr>
          <w:rFonts w:ascii="Arial" w:hAnsi="Arial" w:cs="Arial"/>
          <w:color w:val="000000" w:themeColor="text1"/>
          <w:sz w:val="22"/>
          <w:szCs w:val="22"/>
        </w:rPr>
        <w:t xml:space="preserve"> – 06/30/202</w:t>
      </w:r>
      <w:r>
        <w:rPr>
          <w:rFonts w:ascii="Arial" w:hAnsi="Arial" w:cs="Arial"/>
          <w:color w:val="000000" w:themeColor="text1"/>
          <w:sz w:val="22"/>
          <w:szCs w:val="22"/>
        </w:rPr>
        <w:t>4</w:t>
      </w:r>
    </w:p>
    <w:p w14:paraId="20DBC75C" w14:textId="2A7BE14D" w:rsidR="00B06586" w:rsidRDefault="00D91288" w:rsidP="00D91288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Cs/>
          <w:sz w:val="22"/>
          <w:szCs w:val="22"/>
        </w:rPr>
      </w:pPr>
      <w:r w:rsidRPr="00765E0F">
        <w:rPr>
          <w:rFonts w:ascii="Arial" w:hAnsi="Arial" w:cs="Arial"/>
          <w:b/>
          <w:sz w:val="22"/>
          <w:szCs w:val="22"/>
        </w:rPr>
        <w:t>Status:</w:t>
      </w:r>
      <w:r>
        <w:rPr>
          <w:rFonts w:ascii="Arial" w:hAnsi="Arial" w:cs="Arial"/>
          <w:bCs/>
          <w:sz w:val="22"/>
          <w:szCs w:val="22"/>
        </w:rPr>
        <w:t xml:space="preserve"> Pending review</w:t>
      </w:r>
    </w:p>
    <w:p w14:paraId="079F7260" w14:textId="77777777" w:rsidR="00765E0F" w:rsidRDefault="00765E0F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01916B40" w14:textId="5FDE6EBD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Past: </w:t>
      </w:r>
    </w:p>
    <w:p w14:paraId="42CC27A1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American Heart Association (PI: Paul Muntner)</w:t>
      </w:r>
    </w:p>
    <w:p w14:paraId="2D1919DE" w14:textId="64C0E9B0" w:rsidR="006C63EA" w:rsidRPr="00CD0021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6C63EA" w:rsidRPr="00CD0021">
        <w:rPr>
          <w:rFonts w:ascii="Arial" w:hAnsi="Arial" w:cs="Arial"/>
          <w:i/>
          <w:sz w:val="22"/>
          <w:szCs w:val="22"/>
        </w:rPr>
        <w:t>UAB Strategically Focused Hypertension Research Center</w:t>
      </w:r>
    </w:p>
    <w:p w14:paraId="37021870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Co-Investigator </w:t>
      </w:r>
    </w:p>
    <w:p w14:paraId="667062C4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4/01/2015– 3/31/2019</w:t>
      </w:r>
    </w:p>
    <w:p w14:paraId="0089F07E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46DBCBD8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NIH/NHLBI R01HL117323 (PI: Paul Muntner)</w:t>
      </w:r>
    </w:p>
    <w:p w14:paraId="7927EE8A" w14:textId="31554A57" w:rsidR="006C63EA" w:rsidRPr="00CD0021" w:rsidRDefault="00BA57D9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</w:t>
      </w:r>
      <w:r>
        <w:rPr>
          <w:rFonts w:ascii="Arial" w:hAnsi="Arial" w:cs="Arial"/>
          <w:i/>
          <w:sz w:val="22"/>
          <w:szCs w:val="22"/>
        </w:rPr>
        <w:t xml:space="preserve">: </w:t>
      </w:r>
      <w:r w:rsidR="006C63EA" w:rsidRPr="00CD0021">
        <w:rPr>
          <w:rFonts w:ascii="Arial" w:hAnsi="Arial" w:cs="Arial"/>
          <w:i/>
          <w:sz w:val="22"/>
          <w:szCs w:val="22"/>
        </w:rPr>
        <w:t xml:space="preserve">Incorporation of a Hypertension Working Group into the Jackson Heart Study </w:t>
      </w:r>
    </w:p>
    <w:p w14:paraId="0BF71DF8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Co-Investigator</w:t>
      </w:r>
    </w:p>
    <w:p w14:paraId="2245740F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07/01/2017-06/30/21</w:t>
      </w:r>
    </w:p>
    <w:p w14:paraId="5D82296E" w14:textId="77777777" w:rsidR="006C63EA" w:rsidRPr="00CD0021" w:rsidRDefault="006C63EA" w:rsidP="006C63EA">
      <w:pPr>
        <w:tabs>
          <w:tab w:val="left" w:pos="900"/>
          <w:tab w:val="left" w:pos="2520"/>
          <w:tab w:val="left" w:pos="261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57C53D3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NIH/NHLBI T32HL130025 (PI: Viola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>)</w:t>
      </w:r>
    </w:p>
    <w:p w14:paraId="6DA8B0F2" w14:textId="5464A1B1" w:rsidR="006C63EA" w:rsidRPr="00CD0021" w:rsidRDefault="00BA57D9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C63EA" w:rsidRPr="00CD0021">
        <w:rPr>
          <w:rFonts w:ascii="Arial" w:hAnsi="Arial" w:cs="Arial"/>
          <w:i/>
          <w:sz w:val="22"/>
          <w:szCs w:val="22"/>
        </w:rPr>
        <w:t xml:space="preserve">Multidisciplinary Research Training to Reduce Inequalities in Cardiovascular Health (METRIC) </w:t>
      </w:r>
    </w:p>
    <w:p w14:paraId="7B99384F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Post-doctoral 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         </w:t>
      </w:r>
    </w:p>
    <w:p w14:paraId="40122D67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08/2017-07/2019</w:t>
      </w:r>
    </w:p>
    <w:p w14:paraId="1464A841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  <w:u w:val="single"/>
        </w:rPr>
      </w:pPr>
    </w:p>
    <w:p w14:paraId="7497854D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>NIH/NIDDK T32DK007750 (PI: Ronald Falk)</w:t>
      </w:r>
    </w:p>
    <w:p w14:paraId="73E1C3F2" w14:textId="3F362676" w:rsidR="006C63EA" w:rsidRPr="00CD0021" w:rsidRDefault="00BA57D9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i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C63EA" w:rsidRPr="00CD0021">
        <w:rPr>
          <w:rFonts w:ascii="Arial" w:hAnsi="Arial" w:cs="Arial"/>
          <w:i/>
          <w:sz w:val="22"/>
          <w:szCs w:val="22"/>
        </w:rPr>
        <w:t>Renal Epidemiology Training Program</w:t>
      </w:r>
      <w:r w:rsidR="006C63EA" w:rsidRPr="00CD0021">
        <w:rPr>
          <w:rFonts w:ascii="Arial" w:hAnsi="Arial" w:cs="Arial"/>
          <w:sz w:val="22"/>
          <w:szCs w:val="22"/>
        </w:rPr>
        <w:t xml:space="preserve">                                               </w:t>
      </w:r>
    </w:p>
    <w:p w14:paraId="37270730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Role:</w:t>
      </w:r>
      <w:r w:rsidRPr="00CD0021">
        <w:rPr>
          <w:rFonts w:ascii="Arial" w:hAnsi="Arial" w:cs="Arial"/>
          <w:sz w:val="22"/>
          <w:szCs w:val="22"/>
        </w:rPr>
        <w:t xml:space="preserve"> Pre-doctoral Trainee</w:t>
      </w:r>
      <w:r w:rsidRPr="00CD002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6F4B820B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08/2014-07/2017</w:t>
      </w:r>
    </w:p>
    <w:p w14:paraId="3EC8D662" w14:textId="44C8D298" w:rsidR="006C63EA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6743E882" w14:textId="08C3FA18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NIH/NHLBI R01HL116900</w:t>
      </w:r>
      <w:r w:rsidR="000F6C2F">
        <w:rPr>
          <w:rFonts w:ascii="Arial" w:hAnsi="Arial" w:cs="Arial"/>
          <w:sz w:val="22"/>
          <w:szCs w:val="22"/>
        </w:rPr>
        <w:t xml:space="preserve"> (PI: Laura Loehr)</w:t>
      </w:r>
    </w:p>
    <w:p w14:paraId="70EDDC9E" w14:textId="374BD404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0F6C2F">
        <w:rPr>
          <w:rFonts w:ascii="Arial" w:hAnsi="Arial" w:cs="Arial"/>
          <w:b/>
          <w:bCs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The Race-Specific Prevalence of Atrial Fibrillation Measured by 48-Hour Holter</w:t>
      </w:r>
    </w:p>
    <w:p w14:paraId="73116156" w14:textId="3480E120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0F6C2F">
        <w:rPr>
          <w:rFonts w:ascii="Arial" w:hAnsi="Arial" w:cs="Arial"/>
          <w:b/>
          <w:bCs/>
          <w:sz w:val="22"/>
          <w:szCs w:val="22"/>
        </w:rPr>
        <w:t>Role:</w:t>
      </w:r>
      <w:r>
        <w:rPr>
          <w:rFonts w:ascii="Arial" w:hAnsi="Arial" w:cs="Arial"/>
          <w:sz w:val="22"/>
          <w:szCs w:val="22"/>
        </w:rPr>
        <w:t xml:space="preserve"> Co-Investigator</w:t>
      </w:r>
    </w:p>
    <w:p w14:paraId="4F49464A" w14:textId="3DC9AE9D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0F6C2F">
        <w:rPr>
          <w:rFonts w:ascii="Arial" w:hAnsi="Arial" w:cs="Arial"/>
          <w:b/>
          <w:bCs/>
          <w:sz w:val="22"/>
          <w:szCs w:val="22"/>
        </w:rPr>
        <w:t>Duration:</w:t>
      </w:r>
      <w:r>
        <w:rPr>
          <w:rFonts w:ascii="Arial" w:hAnsi="Arial" w:cs="Arial"/>
          <w:sz w:val="22"/>
          <w:szCs w:val="22"/>
        </w:rPr>
        <w:t xml:space="preserve"> </w:t>
      </w:r>
      <w:r w:rsidR="000F6C2F">
        <w:rPr>
          <w:rFonts w:ascii="Arial" w:hAnsi="Arial" w:cs="Arial"/>
          <w:sz w:val="22"/>
          <w:szCs w:val="22"/>
        </w:rPr>
        <w:t>08/2014-07/2015</w:t>
      </w:r>
    </w:p>
    <w:p w14:paraId="1F757001" w14:textId="77777777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1C6295CA" w14:textId="6E296306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NIH/NHLBI R00HL098458 (PI: Christy Avery)</w:t>
      </w:r>
    </w:p>
    <w:p w14:paraId="04C51344" w14:textId="0AA94FAF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096AC1">
        <w:rPr>
          <w:rFonts w:ascii="Arial" w:hAnsi="Arial" w:cs="Arial"/>
          <w:b/>
          <w:bCs/>
          <w:sz w:val="22"/>
          <w:szCs w:val="22"/>
        </w:rPr>
        <w:t>Title:</w:t>
      </w:r>
      <w:r>
        <w:rPr>
          <w:rFonts w:ascii="Arial" w:hAnsi="Arial" w:cs="Arial"/>
          <w:sz w:val="22"/>
          <w:szCs w:val="22"/>
        </w:rPr>
        <w:t xml:space="preserve"> Enumerating the Community Burden of Heart Failure</w:t>
      </w:r>
    </w:p>
    <w:p w14:paraId="60A4CD64" w14:textId="70381B2B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096AC1">
        <w:rPr>
          <w:rFonts w:ascii="Arial" w:hAnsi="Arial" w:cs="Arial"/>
          <w:b/>
          <w:bCs/>
          <w:sz w:val="22"/>
          <w:szCs w:val="22"/>
        </w:rPr>
        <w:t>Role:</w:t>
      </w:r>
      <w:r>
        <w:rPr>
          <w:rFonts w:ascii="Arial" w:hAnsi="Arial" w:cs="Arial"/>
          <w:sz w:val="22"/>
          <w:szCs w:val="22"/>
        </w:rPr>
        <w:t xml:space="preserve"> Research Assistant</w:t>
      </w:r>
    </w:p>
    <w:p w14:paraId="2099D98B" w14:textId="77BE0BCF" w:rsidR="00096AC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  <w:r w:rsidRPr="00096AC1">
        <w:rPr>
          <w:rFonts w:ascii="Arial" w:hAnsi="Arial" w:cs="Arial"/>
          <w:b/>
          <w:bCs/>
          <w:sz w:val="22"/>
          <w:szCs w:val="22"/>
        </w:rPr>
        <w:lastRenderedPageBreak/>
        <w:t>Duration:</w:t>
      </w:r>
      <w:r>
        <w:rPr>
          <w:rFonts w:ascii="Arial" w:hAnsi="Arial" w:cs="Arial"/>
          <w:sz w:val="22"/>
          <w:szCs w:val="22"/>
        </w:rPr>
        <w:t xml:space="preserve"> 06/2013-05/2015</w:t>
      </w:r>
    </w:p>
    <w:p w14:paraId="50D8079F" w14:textId="77777777" w:rsidR="00096AC1" w:rsidRPr="00CD0021" w:rsidRDefault="00096AC1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sz w:val="22"/>
          <w:szCs w:val="22"/>
        </w:rPr>
      </w:pPr>
    </w:p>
    <w:p w14:paraId="39D54724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NIH/NHLBI T32HL007055 (Co-PIs: Gerardo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>, Wayne Rosamond)</w:t>
      </w:r>
    </w:p>
    <w:p w14:paraId="46170C3D" w14:textId="7C925E93" w:rsidR="006C63EA" w:rsidRPr="00CD0021" w:rsidRDefault="00BA57D9" w:rsidP="006C63EA">
      <w:pPr>
        <w:pStyle w:val="PlainText"/>
        <w:rPr>
          <w:rFonts w:ascii="Arial" w:hAnsi="Arial" w:cs="Arial"/>
          <w:sz w:val="22"/>
          <w:szCs w:val="22"/>
        </w:rPr>
      </w:pPr>
      <w:r w:rsidRPr="00BA57D9">
        <w:rPr>
          <w:rFonts w:ascii="Arial" w:hAnsi="Arial" w:cs="Arial"/>
          <w:b/>
          <w:bCs/>
          <w:iCs/>
          <w:sz w:val="22"/>
          <w:szCs w:val="22"/>
        </w:rPr>
        <w:t>Title: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6C63EA" w:rsidRPr="00CD0021">
        <w:rPr>
          <w:rFonts w:ascii="Arial" w:hAnsi="Arial" w:cs="Arial"/>
          <w:i/>
          <w:sz w:val="22"/>
          <w:szCs w:val="22"/>
        </w:rPr>
        <w:t>Cardiovascular Epidemiology Training Program</w:t>
      </w:r>
      <w:r w:rsidR="006C63EA" w:rsidRPr="00CD0021">
        <w:rPr>
          <w:rFonts w:ascii="Arial" w:hAnsi="Arial" w:cs="Arial"/>
          <w:sz w:val="22"/>
          <w:szCs w:val="22"/>
        </w:rPr>
        <w:t xml:space="preserve">             </w:t>
      </w:r>
      <w:r w:rsidR="006C63EA" w:rsidRPr="00CD0021">
        <w:rPr>
          <w:rFonts w:ascii="Arial" w:hAnsi="Arial" w:cs="Arial"/>
          <w:sz w:val="22"/>
          <w:szCs w:val="22"/>
        </w:rPr>
        <w:tab/>
        <w:t xml:space="preserve">                 </w:t>
      </w:r>
    </w:p>
    <w:p w14:paraId="7D3D6A08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 xml:space="preserve">Role: </w:t>
      </w:r>
      <w:r w:rsidRPr="00CD0021">
        <w:rPr>
          <w:rFonts w:ascii="Arial" w:hAnsi="Arial" w:cs="Arial"/>
          <w:sz w:val="22"/>
          <w:szCs w:val="22"/>
        </w:rPr>
        <w:t>Pre-doctoral</w:t>
      </w:r>
      <w:r w:rsidRPr="00CD0021">
        <w:rPr>
          <w:rFonts w:ascii="Arial" w:hAnsi="Arial" w:cs="Arial"/>
          <w:b/>
          <w:sz w:val="22"/>
          <w:szCs w:val="22"/>
        </w:rPr>
        <w:t xml:space="preserve"> </w:t>
      </w:r>
      <w:r w:rsidRPr="00CD0021">
        <w:rPr>
          <w:rFonts w:ascii="Arial" w:hAnsi="Arial" w:cs="Arial"/>
          <w:sz w:val="22"/>
          <w:szCs w:val="22"/>
        </w:rPr>
        <w:t>Trainee</w:t>
      </w:r>
      <w:r w:rsidRPr="00CD0021">
        <w:rPr>
          <w:rFonts w:ascii="Arial" w:hAnsi="Arial" w:cs="Arial"/>
          <w:sz w:val="22"/>
          <w:szCs w:val="22"/>
        </w:rPr>
        <w:tab/>
      </w:r>
      <w:r w:rsidRPr="00CD0021">
        <w:rPr>
          <w:rFonts w:ascii="Arial" w:hAnsi="Arial" w:cs="Arial"/>
          <w:sz w:val="22"/>
          <w:szCs w:val="22"/>
        </w:rPr>
        <w:tab/>
        <w:t xml:space="preserve">                           </w:t>
      </w:r>
    </w:p>
    <w:p w14:paraId="3819A7FF" w14:textId="3464EC10" w:rsidR="006C63EA" w:rsidRDefault="006C63EA" w:rsidP="006C63EA">
      <w:pPr>
        <w:pStyle w:val="PlainText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Duration:</w:t>
      </w:r>
      <w:r w:rsidRPr="00CD0021">
        <w:rPr>
          <w:rFonts w:ascii="Arial" w:hAnsi="Arial" w:cs="Arial"/>
          <w:sz w:val="22"/>
          <w:szCs w:val="22"/>
        </w:rPr>
        <w:t xml:space="preserve"> 8/2011-7/2014</w:t>
      </w:r>
    </w:p>
    <w:p w14:paraId="1EC101F3" w14:textId="6D747C79" w:rsidR="00CE4ABB" w:rsidRDefault="00CE4ABB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28D82CD0" w14:textId="18148B1A" w:rsidR="00CE4ABB" w:rsidRPr="00CE4ABB" w:rsidRDefault="00CE4ABB" w:rsidP="006C63EA">
      <w:pPr>
        <w:pStyle w:val="PlainText"/>
        <w:rPr>
          <w:rFonts w:ascii="Arial" w:hAnsi="Arial" w:cs="Arial"/>
          <w:b/>
          <w:bCs/>
          <w:sz w:val="22"/>
          <w:szCs w:val="22"/>
        </w:rPr>
      </w:pPr>
      <w:r w:rsidRPr="00CE4ABB">
        <w:rPr>
          <w:rFonts w:ascii="Arial" w:hAnsi="Arial" w:cs="Arial"/>
          <w:b/>
          <w:bCs/>
          <w:sz w:val="22"/>
          <w:szCs w:val="22"/>
        </w:rPr>
        <w:t>Not funded</w:t>
      </w:r>
      <w:r>
        <w:rPr>
          <w:rFonts w:ascii="Arial" w:hAnsi="Arial" w:cs="Arial"/>
          <w:b/>
          <w:bCs/>
          <w:sz w:val="22"/>
          <w:szCs w:val="22"/>
        </w:rPr>
        <w:t>:</w:t>
      </w:r>
    </w:p>
    <w:p w14:paraId="25328562" w14:textId="5708F1D7" w:rsidR="00CE4ABB" w:rsidRDefault="00CE4ABB" w:rsidP="006C63EA">
      <w:pPr>
        <w:pStyle w:val="Plain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CDC SIP</w:t>
      </w:r>
      <w:r w:rsidR="00B06586">
        <w:rPr>
          <w:rFonts w:ascii="Arial" w:hAnsi="Arial" w:cs="Arial"/>
          <w:sz w:val="22"/>
          <w:szCs w:val="22"/>
        </w:rPr>
        <w:t xml:space="preserve"> </w:t>
      </w:r>
      <w:r w:rsidR="00B06586" w:rsidRPr="00B06586">
        <w:rPr>
          <w:rFonts w:ascii="Arial" w:hAnsi="Arial" w:cs="Arial"/>
          <w:sz w:val="22"/>
          <w:szCs w:val="22"/>
        </w:rPr>
        <w:t>CHEEER Center for the Study of Community Health</w:t>
      </w:r>
      <w:r w:rsidR="00B06586">
        <w:rPr>
          <w:rFonts w:ascii="Arial" w:hAnsi="Arial" w:cs="Arial"/>
          <w:sz w:val="22"/>
          <w:szCs w:val="22"/>
        </w:rPr>
        <w:t xml:space="preserve"> (PI Jeffery Walker)</w:t>
      </w:r>
    </w:p>
    <w:p w14:paraId="3C6463B0" w14:textId="6D52B5B1" w:rsidR="00B06586" w:rsidRDefault="00B06586" w:rsidP="006C63EA">
      <w:pPr>
        <w:pStyle w:val="PlainText"/>
        <w:rPr>
          <w:rFonts w:ascii="Arial" w:hAnsi="Arial" w:cs="Arial"/>
          <w:sz w:val="22"/>
          <w:szCs w:val="22"/>
        </w:rPr>
      </w:pPr>
      <w:r w:rsidRPr="00B06586">
        <w:rPr>
          <w:rFonts w:ascii="Arial" w:hAnsi="Arial" w:cs="Arial"/>
          <w:b/>
          <w:bCs/>
          <w:sz w:val="22"/>
          <w:szCs w:val="22"/>
        </w:rPr>
        <w:t>Title</w:t>
      </w:r>
      <w:r>
        <w:rPr>
          <w:rFonts w:ascii="Arial" w:hAnsi="Arial" w:cs="Arial"/>
          <w:sz w:val="22"/>
          <w:szCs w:val="22"/>
        </w:rPr>
        <w:t xml:space="preserve">: </w:t>
      </w:r>
      <w:r w:rsidRPr="00B06586">
        <w:rPr>
          <w:rFonts w:ascii="Arial" w:hAnsi="Arial" w:cs="Arial"/>
          <w:sz w:val="22"/>
          <w:szCs w:val="22"/>
        </w:rPr>
        <w:t>Reducing Hypertension through Addressing Racism Mentally (HARM)</w:t>
      </w:r>
    </w:p>
    <w:p w14:paraId="191134D9" w14:textId="25FDCE6A" w:rsidR="00B06586" w:rsidRDefault="00B06586" w:rsidP="006C63EA">
      <w:pPr>
        <w:pStyle w:val="PlainText"/>
        <w:rPr>
          <w:rFonts w:ascii="Arial" w:hAnsi="Arial" w:cs="Arial"/>
          <w:sz w:val="22"/>
          <w:szCs w:val="22"/>
        </w:rPr>
      </w:pPr>
      <w:r w:rsidRPr="00B06586">
        <w:rPr>
          <w:rFonts w:ascii="Arial" w:hAnsi="Arial" w:cs="Arial"/>
          <w:b/>
          <w:bCs/>
          <w:sz w:val="22"/>
          <w:szCs w:val="22"/>
        </w:rPr>
        <w:t>Role:</w:t>
      </w:r>
      <w:r>
        <w:rPr>
          <w:rFonts w:ascii="Arial" w:hAnsi="Arial" w:cs="Arial"/>
          <w:sz w:val="22"/>
          <w:szCs w:val="22"/>
        </w:rPr>
        <w:t xml:space="preserve"> Principal Investigator</w:t>
      </w:r>
    </w:p>
    <w:p w14:paraId="14E47E58" w14:textId="2440637C" w:rsidR="00B06586" w:rsidRDefault="00B06586" w:rsidP="006C63EA">
      <w:pPr>
        <w:pStyle w:val="PlainText"/>
        <w:rPr>
          <w:rFonts w:ascii="Arial" w:hAnsi="Arial" w:cs="Arial"/>
          <w:sz w:val="22"/>
          <w:szCs w:val="22"/>
        </w:rPr>
      </w:pPr>
      <w:r w:rsidRPr="00B06586">
        <w:rPr>
          <w:rFonts w:ascii="Arial" w:hAnsi="Arial" w:cs="Arial"/>
          <w:b/>
          <w:bCs/>
          <w:sz w:val="22"/>
          <w:szCs w:val="22"/>
        </w:rPr>
        <w:t>Submitted:</w:t>
      </w:r>
      <w:r>
        <w:rPr>
          <w:rFonts w:ascii="Arial" w:hAnsi="Arial" w:cs="Arial"/>
          <w:sz w:val="22"/>
          <w:szCs w:val="22"/>
        </w:rPr>
        <w:t xml:space="preserve"> February 2021</w:t>
      </w:r>
    </w:p>
    <w:p w14:paraId="4B4EBB7A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</w:rPr>
      </w:pPr>
    </w:p>
    <w:p w14:paraId="267B08FE" w14:textId="77777777" w:rsidR="006C63EA" w:rsidRPr="00CD0021" w:rsidRDefault="006C63EA" w:rsidP="006C63EA">
      <w:pPr>
        <w:tabs>
          <w:tab w:val="left" w:pos="900"/>
          <w:tab w:val="left" w:pos="2520"/>
          <w:tab w:val="left" w:pos="4320"/>
          <w:tab w:val="left" w:pos="6480"/>
        </w:tabs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Educational Contributions:</w:t>
      </w:r>
    </w:p>
    <w:p w14:paraId="5914D1A9" w14:textId="77777777" w:rsidR="006C63EA" w:rsidRPr="00F26036" w:rsidRDefault="006C63EA" w:rsidP="006C63EA">
      <w:pPr>
        <w:rPr>
          <w:rFonts w:ascii="Arial" w:hAnsi="Arial" w:cs="Arial"/>
          <w:color w:val="000000" w:themeColor="text1"/>
          <w:sz w:val="22"/>
          <w:szCs w:val="22"/>
          <w:u w:val="single"/>
        </w:rPr>
      </w:pPr>
    </w:p>
    <w:p w14:paraId="0EBC34FC" w14:textId="6F27F0BE" w:rsidR="006C63EA" w:rsidRDefault="006C63EA" w:rsidP="006C63EA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color w:val="000000" w:themeColor="text1"/>
          <w:sz w:val="22"/>
          <w:szCs w:val="22"/>
        </w:rPr>
        <w:t xml:space="preserve">Teaching Activities </w:t>
      </w:r>
    </w:p>
    <w:p w14:paraId="6A4BA939" w14:textId="190CC134" w:rsidR="00B77DBA" w:rsidRPr="00F26036" w:rsidRDefault="00B77DBA" w:rsidP="006C63EA">
      <w:pPr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t>Courses led</w:t>
      </w:r>
    </w:p>
    <w:p w14:paraId="0B9481E7" w14:textId="77777777" w:rsidR="00EF1CC7" w:rsidRDefault="00052F0C" w:rsidP="00052F0C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2021</w:t>
      </w:r>
      <w:r w:rsidR="002C4EB5" w:rsidRPr="00F26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                </w:t>
      </w:r>
      <w:r w:rsidR="00EF1C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Epidemiology of Cardiovascular Disease (EPI 706), </w:t>
      </w:r>
    </w:p>
    <w:p w14:paraId="11E30547" w14:textId="259070EC" w:rsidR="00052F0C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052F0C" w:rsidRPr="00F26036">
        <w:rPr>
          <w:rFonts w:ascii="Arial" w:hAnsi="Arial" w:cs="Arial"/>
          <w:color w:val="000000" w:themeColor="text1"/>
          <w:sz w:val="22"/>
          <w:szCs w:val="22"/>
        </w:rPr>
        <w:t>University of Alabama at Birmingham</w:t>
      </w:r>
    </w:p>
    <w:p w14:paraId="3148DDE9" w14:textId="2B03EEB2" w:rsidR="00EF1CC7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Fall 2021 </w:t>
      </w:r>
    </w:p>
    <w:p w14:paraId="50E8EA4C" w14:textId="4DA422B5" w:rsidR="00EF1CC7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Course Director</w:t>
      </w:r>
    </w:p>
    <w:p w14:paraId="2CD45219" w14:textId="77777777" w:rsidR="00EF1CC7" w:rsidRPr="00F26036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14:paraId="35D1664D" w14:textId="3C06F301" w:rsidR="00EF1CC7" w:rsidRDefault="006C63EA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>2020</w:t>
      </w:r>
      <w:r w:rsidR="00052F0C" w:rsidRPr="00F26036">
        <w:rPr>
          <w:rFonts w:ascii="Arial" w:hAnsi="Arial" w:cs="Arial"/>
          <w:color w:val="000000" w:themeColor="text1"/>
          <w:sz w:val="22"/>
          <w:szCs w:val="22"/>
        </w:rPr>
        <w:t xml:space="preserve">             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EF1C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F1CC7" w:rsidRPr="00F26036">
        <w:rPr>
          <w:rFonts w:ascii="Arial" w:hAnsi="Arial" w:cs="Arial"/>
          <w:color w:val="000000" w:themeColor="text1"/>
          <w:sz w:val="22"/>
          <w:szCs w:val="22"/>
        </w:rPr>
        <w:t xml:space="preserve">Epidemiology of Cardiovascular Disease (EPI 706), </w:t>
      </w:r>
    </w:p>
    <w:p w14:paraId="3D4E6573" w14:textId="317CA787" w:rsidR="00EF1CC7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>University of Alabama at Birmingham</w:t>
      </w:r>
    </w:p>
    <w:p w14:paraId="0396BF94" w14:textId="658954E5" w:rsidR="00EF1CC7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Fall 2020</w:t>
      </w:r>
    </w:p>
    <w:p w14:paraId="4FE596A7" w14:textId="195CA1F6" w:rsidR="00EF1CC7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Course Director</w:t>
      </w:r>
    </w:p>
    <w:p w14:paraId="11BE2B71" w14:textId="77777777" w:rsidR="00B77DBA" w:rsidRDefault="00B77DBA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</w:p>
    <w:p w14:paraId="03292169" w14:textId="6F1C2C1E" w:rsidR="00EF1CC7" w:rsidRPr="00B77DBA" w:rsidRDefault="00B77DBA" w:rsidP="00EF1CC7">
      <w:pPr>
        <w:ind w:left="540" w:hanging="540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B77DBA">
        <w:rPr>
          <w:rFonts w:ascii="Arial" w:hAnsi="Arial" w:cs="Arial"/>
          <w:b/>
          <w:bCs/>
          <w:color w:val="000000" w:themeColor="text1"/>
          <w:sz w:val="22"/>
          <w:szCs w:val="22"/>
        </w:rPr>
        <w:t>Guest Lectures</w:t>
      </w:r>
    </w:p>
    <w:p w14:paraId="797A12F2" w14:textId="77777777" w:rsidR="00EF1CC7" w:rsidRDefault="006C63EA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2019                   </w:t>
      </w:r>
      <w:r w:rsidR="00EF1CC7" w:rsidRPr="00F26036">
        <w:rPr>
          <w:rFonts w:ascii="Arial" w:hAnsi="Arial" w:cs="Arial"/>
          <w:color w:val="000000" w:themeColor="text1"/>
          <w:sz w:val="22"/>
          <w:szCs w:val="22"/>
        </w:rPr>
        <w:t xml:space="preserve">Epidemiology of Cardiovascular Disease (EPI 706), </w:t>
      </w:r>
    </w:p>
    <w:p w14:paraId="5B35C80C" w14:textId="77777777" w:rsidR="00EF1CC7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>University of Alabama at Birmingham</w:t>
      </w:r>
    </w:p>
    <w:p w14:paraId="39485132" w14:textId="77777777" w:rsidR="00EF1CC7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Fall 2021 </w:t>
      </w:r>
    </w:p>
    <w:p w14:paraId="265FC707" w14:textId="0D28C295" w:rsidR="00EF1CC7" w:rsidRPr="00F26036" w:rsidRDefault="00EF1CC7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Guest Lecturer: Cardiovascular Disease Across the Life Course</w:t>
      </w:r>
    </w:p>
    <w:p w14:paraId="1A40346B" w14:textId="4363258B" w:rsidR="006C63EA" w:rsidRPr="00F26036" w:rsidRDefault="006C63EA" w:rsidP="00EF1CC7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7F4618AD" w14:textId="5B102C95" w:rsidR="00EF1CC7" w:rsidRDefault="006C63EA" w:rsidP="00EF1CC7">
      <w:pPr>
        <w:ind w:left="540" w:hanging="540"/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2014                  </w:t>
      </w:r>
      <w:r w:rsidR="00EF1C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>Clinical Management and Evaluation (EPID 711, PUB</w:t>
      </w:r>
      <w:r w:rsidR="00EF1C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760), </w:t>
      </w:r>
    </w:p>
    <w:p w14:paraId="5B685B4C" w14:textId="77777777" w:rsidR="00EF1CC7" w:rsidRDefault="00EF1CC7" w:rsidP="006C63E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6C63EA" w:rsidRPr="00F26036">
        <w:rPr>
          <w:rFonts w:ascii="Arial" w:hAnsi="Arial" w:cs="Arial"/>
          <w:color w:val="000000" w:themeColor="text1"/>
          <w:sz w:val="22"/>
          <w:szCs w:val="22"/>
        </w:rPr>
        <w:t>University of North Carolina at Chapel Hill</w:t>
      </w:r>
    </w:p>
    <w:p w14:paraId="069E4F40" w14:textId="7420F5AB" w:rsidR="006C63EA" w:rsidRDefault="00EF1CC7" w:rsidP="006C63E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</w:t>
      </w:r>
      <w:r w:rsidR="006C63EA" w:rsidRPr="00F26036">
        <w:rPr>
          <w:rFonts w:ascii="Arial" w:hAnsi="Arial" w:cs="Arial"/>
          <w:color w:val="000000" w:themeColor="text1"/>
          <w:sz w:val="22"/>
          <w:szCs w:val="22"/>
        </w:rPr>
        <w:t>Fall 2014</w:t>
      </w:r>
    </w:p>
    <w:p w14:paraId="2F7D8C0C" w14:textId="64B5E770" w:rsidR="00EF1CC7" w:rsidRPr="00F26036" w:rsidRDefault="00EF1CC7" w:rsidP="006C63EA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ab/>
        <w:t xml:space="preserve">               Teaching Assistant and Guest Lecturer: Direct and Indirect Standardization</w:t>
      </w:r>
    </w:p>
    <w:p w14:paraId="0252FDE1" w14:textId="77777777" w:rsidR="006C63EA" w:rsidRPr="00F26036" w:rsidRDefault="006C63EA" w:rsidP="006C63E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44E259FC" w14:textId="77777777" w:rsidR="006C63EA" w:rsidRPr="00F26036" w:rsidRDefault="006C63EA" w:rsidP="006C63E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color w:val="000000" w:themeColor="text1"/>
          <w:sz w:val="22"/>
          <w:szCs w:val="22"/>
        </w:rPr>
        <w:t>Mentoring</w:t>
      </w:r>
    </w:p>
    <w:p w14:paraId="3AA2E9B2" w14:textId="77777777" w:rsidR="006C63EA" w:rsidRPr="00F26036" w:rsidRDefault="006C63EA" w:rsidP="006C63E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6D5436B5" w14:textId="74B97AC9" w:rsidR="00B77DBA" w:rsidRDefault="00B77DBA" w:rsidP="006C63E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Dissertation committee chair</w:t>
      </w:r>
    </w:p>
    <w:p w14:paraId="64C48DB5" w14:textId="0517F2DB" w:rsidR="00B77DBA" w:rsidRPr="00593313" w:rsidRDefault="00B77DBA" w:rsidP="00B77DBA">
      <w:pPr>
        <w:ind w:left="1530" w:hanging="1530"/>
        <w:rPr>
          <w:rFonts w:ascii="Arial" w:hAnsi="Arial" w:cs="Arial"/>
          <w:sz w:val="22"/>
          <w:szCs w:val="22"/>
        </w:rPr>
      </w:pPr>
      <w:r w:rsidRPr="00593313">
        <w:rPr>
          <w:rFonts w:ascii="Arial" w:hAnsi="Arial" w:cs="Arial"/>
          <w:sz w:val="22"/>
          <w:szCs w:val="22"/>
        </w:rPr>
        <w:t>2019-Present</w:t>
      </w:r>
      <w:r>
        <w:rPr>
          <w:rFonts w:ascii="Arial" w:hAnsi="Arial" w:cs="Arial"/>
          <w:sz w:val="22"/>
          <w:szCs w:val="22"/>
        </w:rPr>
        <w:t xml:space="preserve">    </w:t>
      </w:r>
      <w:proofErr w:type="spellStart"/>
      <w:r w:rsidRPr="00593313">
        <w:rPr>
          <w:rFonts w:ascii="Arial" w:hAnsi="Arial" w:cs="Arial"/>
          <w:sz w:val="22"/>
          <w:szCs w:val="22"/>
        </w:rPr>
        <w:t>Oluwasegun</w:t>
      </w:r>
      <w:proofErr w:type="spellEnd"/>
      <w:r w:rsidRPr="00593313">
        <w:rPr>
          <w:rFonts w:ascii="Arial" w:hAnsi="Arial" w:cs="Arial"/>
          <w:sz w:val="22"/>
          <w:szCs w:val="22"/>
        </w:rPr>
        <w:t xml:space="preserve"> P</w:t>
      </w:r>
      <w:r>
        <w:rPr>
          <w:rFonts w:ascii="Arial" w:hAnsi="Arial" w:cs="Arial"/>
          <w:sz w:val="22"/>
          <w:szCs w:val="22"/>
        </w:rPr>
        <w:t>hilip</w:t>
      </w:r>
      <w:r w:rsidRPr="00593313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93313">
        <w:rPr>
          <w:rFonts w:ascii="Arial" w:hAnsi="Arial" w:cs="Arial"/>
          <w:sz w:val="22"/>
          <w:szCs w:val="22"/>
        </w:rPr>
        <w:t>Akinyelure</w:t>
      </w:r>
      <w:proofErr w:type="spellEnd"/>
      <w:r>
        <w:rPr>
          <w:rFonts w:ascii="Arial" w:hAnsi="Arial" w:cs="Arial"/>
          <w:sz w:val="22"/>
          <w:szCs w:val="22"/>
        </w:rPr>
        <w:t>, Department of Epidemiology, UAB School of       Public Health</w:t>
      </w:r>
    </w:p>
    <w:p w14:paraId="0AA86A42" w14:textId="2E67F23B" w:rsidR="00B77DBA" w:rsidRDefault="00B77DBA" w:rsidP="006C63E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16A4CF8A" w14:textId="637D5582" w:rsidR="00B77DBA" w:rsidRDefault="00B77DBA" w:rsidP="006C63E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>Dissertation committee member</w:t>
      </w:r>
    </w:p>
    <w:p w14:paraId="5A4646A0" w14:textId="19FB7BD3" w:rsidR="00B77DBA" w:rsidRPr="00B77DBA" w:rsidRDefault="00B77DBA" w:rsidP="006C63EA">
      <w:pPr>
        <w:rPr>
          <w:rFonts w:ascii="Arial" w:hAnsi="Arial" w:cs="Arial"/>
          <w:color w:val="000000" w:themeColor="text1"/>
          <w:sz w:val="22"/>
          <w:szCs w:val="22"/>
        </w:rPr>
      </w:pPr>
      <w:r w:rsidRPr="00B77DBA">
        <w:rPr>
          <w:rFonts w:ascii="Arial" w:hAnsi="Arial" w:cs="Arial"/>
          <w:color w:val="000000" w:themeColor="text1"/>
          <w:sz w:val="22"/>
          <w:szCs w:val="22"/>
        </w:rPr>
        <w:t>2022-Present</w:t>
      </w:r>
      <w:r w:rsidRPr="00B77DBA">
        <w:rPr>
          <w:rFonts w:ascii="Arial" w:hAnsi="Arial" w:cs="Arial"/>
          <w:color w:val="000000" w:themeColor="text1"/>
          <w:sz w:val="22"/>
          <w:szCs w:val="22"/>
        </w:rPr>
        <w:tab/>
        <w:t xml:space="preserve">  Mary Catherine</w:t>
      </w:r>
      <w:r w:rsidR="00337F2F">
        <w:rPr>
          <w:rFonts w:ascii="Arial" w:hAnsi="Arial" w:cs="Arial"/>
          <w:color w:val="000000" w:themeColor="text1"/>
          <w:sz w:val="22"/>
          <w:szCs w:val="22"/>
        </w:rPr>
        <w:t xml:space="preserve"> Lawson</w:t>
      </w:r>
      <w:r>
        <w:rPr>
          <w:rFonts w:ascii="Arial" w:hAnsi="Arial" w:cs="Arial"/>
          <w:color w:val="000000" w:themeColor="text1"/>
          <w:sz w:val="22"/>
          <w:szCs w:val="22"/>
        </w:rPr>
        <w:t>, Department of Health Behavior, UAB School of Public Health</w:t>
      </w:r>
    </w:p>
    <w:p w14:paraId="32BE9C32" w14:textId="557B056D" w:rsidR="00B77DBA" w:rsidRDefault="00B77DBA" w:rsidP="006C63E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0773D06" w14:textId="4CF0B411" w:rsidR="00B77DBA" w:rsidRDefault="00B77DBA" w:rsidP="00B77DBA">
      <w:pPr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700340">
        <w:rPr>
          <w:rFonts w:ascii="Arial" w:hAnsi="Arial" w:cs="Arial"/>
          <w:b/>
          <w:bCs/>
          <w:sz w:val="22"/>
          <w:szCs w:val="22"/>
        </w:rPr>
        <w:t>Masters</w:t>
      </w:r>
      <w:proofErr w:type="spellEnd"/>
      <w:proofErr w:type="gramEnd"/>
      <w:r>
        <w:rPr>
          <w:rFonts w:ascii="Arial" w:hAnsi="Arial" w:cs="Arial"/>
          <w:b/>
          <w:bCs/>
          <w:sz w:val="22"/>
          <w:szCs w:val="22"/>
        </w:rPr>
        <w:t xml:space="preserve"> thesis committee</w:t>
      </w:r>
    </w:p>
    <w:p w14:paraId="696CE951" w14:textId="77777777" w:rsidR="00B77DBA" w:rsidRPr="00F26036" w:rsidRDefault="00B77DBA" w:rsidP="00B77DBA">
      <w:pPr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2021-Present    Radhika </w:t>
      </w:r>
      <w:proofErr w:type="spellStart"/>
      <w:r w:rsidRPr="00F26036">
        <w:rPr>
          <w:rFonts w:ascii="Arial" w:hAnsi="Arial" w:cs="Arial"/>
          <w:color w:val="000000" w:themeColor="text1"/>
          <w:sz w:val="22"/>
          <w:szCs w:val="22"/>
        </w:rPr>
        <w:t>Gangaraju</w:t>
      </w:r>
      <w:proofErr w:type="spellEnd"/>
      <w:r w:rsidRPr="00F26036">
        <w:rPr>
          <w:rFonts w:ascii="Arial" w:hAnsi="Arial" w:cs="Arial"/>
          <w:color w:val="000000" w:themeColor="text1"/>
          <w:sz w:val="22"/>
          <w:szCs w:val="22"/>
        </w:rPr>
        <w:t>, MSPH Committee Member, UAB School of Public Health</w:t>
      </w:r>
    </w:p>
    <w:p w14:paraId="123FB5F9" w14:textId="4938CAD7" w:rsidR="00B77DBA" w:rsidRDefault="00B77DBA" w:rsidP="00B77DBA">
      <w:pPr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2021-Present  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color w:val="000000" w:themeColor="text1"/>
          <w:sz w:val="22"/>
          <w:szCs w:val="22"/>
        </w:rPr>
        <w:t xml:space="preserve">Emily </w:t>
      </w:r>
      <w:proofErr w:type="spellStart"/>
      <w:r w:rsidRPr="00F26036">
        <w:rPr>
          <w:rFonts w:ascii="Arial" w:hAnsi="Arial" w:cs="Arial"/>
          <w:color w:val="000000" w:themeColor="text1"/>
          <w:sz w:val="22"/>
          <w:szCs w:val="22"/>
        </w:rPr>
        <w:t>Gunawan</w:t>
      </w:r>
      <w:proofErr w:type="spellEnd"/>
      <w:r w:rsidRPr="00F26036">
        <w:rPr>
          <w:rFonts w:ascii="Arial" w:hAnsi="Arial" w:cs="Arial"/>
          <w:color w:val="000000" w:themeColor="text1"/>
          <w:sz w:val="22"/>
          <w:szCs w:val="22"/>
        </w:rPr>
        <w:t>, MSPH Committee Member, UAB School of Public Health</w:t>
      </w:r>
    </w:p>
    <w:p w14:paraId="22CA6BB4" w14:textId="77777777" w:rsidR="00B77DBA" w:rsidRPr="00F26036" w:rsidRDefault="00B77DBA" w:rsidP="00B77DBA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B8C0993" w14:textId="3A9B78ED" w:rsidR="00B77DBA" w:rsidRPr="00F26036" w:rsidRDefault="00B77DBA" w:rsidP="006C63EA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Advising </w:t>
      </w:r>
    </w:p>
    <w:p w14:paraId="024CB00D" w14:textId="5B2C951B" w:rsidR="00A83EFB" w:rsidRDefault="00A83EFB" w:rsidP="004921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2022-Present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ab/>
        <w:t xml:space="preserve">   Andrea Johnson, AB-MPH Epidemiology, UAB School of Public Health</w:t>
      </w:r>
    </w:p>
    <w:p w14:paraId="586106B9" w14:textId="017E3567" w:rsidR="00A83EFB" w:rsidRDefault="00A83EFB" w:rsidP="004921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>2022-Present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ab/>
        <w:t xml:space="preserve">  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Kaithlyn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Hawkins, MPH Epidemiology, UAB School of Public Health</w:t>
      </w:r>
    </w:p>
    <w:p w14:paraId="33B65100" w14:textId="041C8BD8" w:rsidR="00A83EFB" w:rsidRDefault="00A83EFB" w:rsidP="004921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2021-Present     Anastasia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Grindstaff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>, MPH Epidemiology, UAB School of Public Health</w:t>
      </w:r>
    </w:p>
    <w:p w14:paraId="01E1F925" w14:textId="6444C8DC" w:rsidR="00A83EFB" w:rsidRDefault="00A83EFB" w:rsidP="004921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2021-Present    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Nakaya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Foust, MPH Epidemiology, UAB School of Public Health</w:t>
      </w:r>
    </w:p>
    <w:p w14:paraId="2F1058D2" w14:textId="2DEEAF44" w:rsidR="00A83EFB" w:rsidRDefault="00A83EFB" w:rsidP="004921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2021-Present    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Affala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22"/>
          <w:szCs w:val="22"/>
        </w:rPr>
        <w:t>Miedi</w:t>
      </w:r>
      <w:proofErr w:type="spellEnd"/>
      <w:r>
        <w:rPr>
          <w:rFonts w:ascii="Arial" w:eastAsia="Times New Roman" w:hAnsi="Arial" w:cs="Arial"/>
          <w:color w:val="000000" w:themeColor="text1"/>
          <w:sz w:val="22"/>
          <w:szCs w:val="22"/>
        </w:rPr>
        <w:t>, MPH Epidemiology, UAB School of Public Health</w:t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  <w:r>
        <w:rPr>
          <w:rFonts w:ascii="Arial" w:eastAsia="Times New Roman" w:hAnsi="Arial" w:cs="Arial"/>
          <w:color w:val="000000" w:themeColor="text1"/>
          <w:sz w:val="22"/>
          <w:szCs w:val="22"/>
        </w:rPr>
        <w:tab/>
      </w:r>
    </w:p>
    <w:p w14:paraId="44EBCE06" w14:textId="7521DC61" w:rsidR="004921C2" w:rsidRPr="00F26036" w:rsidRDefault="004921C2" w:rsidP="004921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26036">
        <w:rPr>
          <w:rFonts w:ascii="Arial" w:eastAsia="Times New Roman" w:hAnsi="Arial" w:cs="Arial"/>
          <w:color w:val="000000" w:themeColor="text1"/>
          <w:sz w:val="22"/>
          <w:szCs w:val="22"/>
        </w:rPr>
        <w:t>2021-Present     Alexander Daley, MPH Epidemiology, UAB School of Public Health</w:t>
      </w:r>
    </w:p>
    <w:p w14:paraId="254B8B75" w14:textId="77777777" w:rsidR="004921C2" w:rsidRPr="00F26036" w:rsidRDefault="004921C2" w:rsidP="004921C2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F26036">
        <w:rPr>
          <w:rFonts w:ascii="Arial" w:eastAsia="Times New Roman" w:hAnsi="Arial" w:cs="Arial"/>
          <w:color w:val="000000" w:themeColor="text1"/>
          <w:sz w:val="22"/>
          <w:szCs w:val="22"/>
        </w:rPr>
        <w:t>2021-Present     Brenna Dotson, MPH Epidemiology, UAB School of Public Health</w:t>
      </w:r>
    </w:p>
    <w:p w14:paraId="003D261D" w14:textId="01BE2907" w:rsidR="004921C2" w:rsidRDefault="004921C2" w:rsidP="006C63EA">
      <w:pPr>
        <w:rPr>
          <w:rFonts w:ascii="Arial" w:eastAsia="Times New Roman" w:hAnsi="Arial" w:cs="Arial"/>
          <w:color w:val="000000" w:themeColor="text1"/>
          <w:sz w:val="22"/>
          <w:szCs w:val="22"/>
        </w:rPr>
      </w:pPr>
      <w:r w:rsidRPr="00A83EFB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2021-Present     Nita </w:t>
      </w:r>
      <w:proofErr w:type="spellStart"/>
      <w:r w:rsidRPr="00A83EFB">
        <w:rPr>
          <w:rFonts w:ascii="Arial" w:eastAsia="Times New Roman" w:hAnsi="Arial" w:cs="Arial"/>
          <w:color w:val="000000" w:themeColor="text1"/>
          <w:sz w:val="22"/>
          <w:szCs w:val="22"/>
        </w:rPr>
        <w:t>Kanney</w:t>
      </w:r>
      <w:proofErr w:type="spellEnd"/>
      <w:r w:rsidRPr="00A83EFB">
        <w:rPr>
          <w:rFonts w:ascii="Arial" w:eastAsia="Times New Roman" w:hAnsi="Arial" w:cs="Arial"/>
          <w:color w:val="000000" w:themeColor="text1"/>
          <w:sz w:val="22"/>
          <w:szCs w:val="22"/>
        </w:rPr>
        <w:t>, MPH Epidemiology, UAB School of Public Health</w:t>
      </w:r>
    </w:p>
    <w:p w14:paraId="77389774" w14:textId="69D0C16D" w:rsidR="00A83EFB" w:rsidRPr="00A83EFB" w:rsidRDefault="00A83EFB" w:rsidP="006C63EA">
      <w:pPr>
        <w:rPr>
          <w:rFonts w:ascii="Arial" w:hAnsi="Arial" w:cs="Arial"/>
          <w:sz w:val="22"/>
          <w:szCs w:val="22"/>
        </w:rPr>
      </w:pPr>
      <w:r w:rsidRPr="003F690D">
        <w:rPr>
          <w:rFonts w:ascii="Arial" w:hAnsi="Arial" w:cs="Arial"/>
          <w:sz w:val="22"/>
          <w:szCs w:val="22"/>
        </w:rPr>
        <w:t xml:space="preserve">2020-Present     </w:t>
      </w:r>
      <w:proofErr w:type="spellStart"/>
      <w:r w:rsidRPr="003F690D">
        <w:rPr>
          <w:rFonts w:ascii="Arial" w:hAnsi="Arial" w:cs="Arial"/>
          <w:sz w:val="22"/>
          <w:szCs w:val="22"/>
        </w:rPr>
        <w:t>Kashiya</w:t>
      </w:r>
      <w:proofErr w:type="spellEnd"/>
      <w:r w:rsidRPr="003F690D"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Nwanguma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MPH Epidemiology, UAB School of Public Health</w:t>
      </w:r>
    </w:p>
    <w:p w14:paraId="7F1F7095" w14:textId="3DB2ACF7" w:rsidR="006C63EA" w:rsidRPr="003F690D" w:rsidRDefault="006C63EA" w:rsidP="006C63EA">
      <w:pPr>
        <w:rPr>
          <w:rFonts w:ascii="Arial" w:eastAsia="Times New Roman" w:hAnsi="Arial" w:cs="Arial"/>
        </w:rPr>
      </w:pPr>
      <w:r w:rsidRPr="003F690D">
        <w:rPr>
          <w:rFonts w:ascii="Arial" w:hAnsi="Arial" w:cs="Arial"/>
          <w:sz w:val="22"/>
          <w:szCs w:val="22"/>
        </w:rPr>
        <w:t>2020-</w:t>
      </w:r>
      <w:r w:rsidR="00A83EFB">
        <w:rPr>
          <w:rFonts w:ascii="Arial" w:hAnsi="Arial" w:cs="Arial"/>
          <w:sz w:val="22"/>
          <w:szCs w:val="22"/>
        </w:rPr>
        <w:t>2022</w:t>
      </w:r>
      <w:r w:rsidRPr="003F690D">
        <w:rPr>
          <w:rFonts w:ascii="Arial" w:hAnsi="Arial" w:cs="Arial"/>
          <w:sz w:val="22"/>
          <w:szCs w:val="22"/>
        </w:rPr>
        <w:tab/>
        <w:t xml:space="preserve">   </w:t>
      </w:r>
      <w:r w:rsidRPr="003F690D">
        <w:rPr>
          <w:rFonts w:ascii="Arial" w:eastAsia="Times New Roman" w:hAnsi="Arial" w:cs="Arial"/>
          <w:color w:val="000000"/>
          <w:sz w:val="22"/>
          <w:szCs w:val="22"/>
        </w:rPr>
        <w:t xml:space="preserve">Matthew </w:t>
      </w:r>
      <w:r w:rsidR="00A83EFB">
        <w:rPr>
          <w:rFonts w:ascii="Arial" w:eastAsia="Times New Roman" w:hAnsi="Arial" w:cs="Arial"/>
          <w:color w:val="000000"/>
          <w:sz w:val="22"/>
          <w:szCs w:val="22"/>
        </w:rPr>
        <w:t>Skinner</w:t>
      </w:r>
      <w:r>
        <w:rPr>
          <w:rFonts w:ascii="Arial" w:eastAsia="Times New Roman" w:hAnsi="Arial" w:cs="Arial"/>
          <w:color w:val="000000"/>
          <w:sz w:val="22"/>
          <w:szCs w:val="22"/>
        </w:rPr>
        <w:t>, MPH Epidemiology, UAB School of Public Health</w:t>
      </w:r>
    </w:p>
    <w:p w14:paraId="48649E0B" w14:textId="7EB1185A" w:rsidR="006C63EA" w:rsidRDefault="006C63EA" w:rsidP="006C63EA">
      <w:pPr>
        <w:rPr>
          <w:rFonts w:ascii="Arial" w:eastAsia="Times New Roman" w:hAnsi="Arial" w:cs="Arial"/>
          <w:color w:val="000000"/>
          <w:sz w:val="22"/>
          <w:szCs w:val="22"/>
        </w:rPr>
      </w:pPr>
      <w:r w:rsidRPr="003F690D">
        <w:rPr>
          <w:rFonts w:ascii="Arial" w:hAnsi="Arial" w:cs="Arial"/>
          <w:sz w:val="22"/>
          <w:szCs w:val="22"/>
        </w:rPr>
        <w:t>2020-</w:t>
      </w:r>
      <w:r w:rsidR="00A83EFB">
        <w:rPr>
          <w:rFonts w:ascii="Arial" w:hAnsi="Arial" w:cs="Arial"/>
          <w:sz w:val="22"/>
          <w:szCs w:val="22"/>
        </w:rPr>
        <w:t xml:space="preserve">2022     </w:t>
      </w:r>
      <w:r w:rsidRPr="003F690D">
        <w:rPr>
          <w:rFonts w:ascii="Arial" w:hAnsi="Arial" w:cs="Arial"/>
          <w:sz w:val="22"/>
          <w:szCs w:val="22"/>
        </w:rPr>
        <w:t xml:space="preserve">    Richard </w:t>
      </w:r>
      <w:r w:rsidR="00A83EFB">
        <w:rPr>
          <w:rFonts w:ascii="Arial" w:hAnsi="Arial" w:cs="Arial"/>
          <w:sz w:val="22"/>
          <w:szCs w:val="22"/>
        </w:rPr>
        <w:t>Morgan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</w:rPr>
        <w:t>MPH Epidemiology, UAB School of Public Health</w:t>
      </w:r>
    </w:p>
    <w:p w14:paraId="15F07E14" w14:textId="77777777" w:rsidR="006C63EA" w:rsidRPr="00CD0021" w:rsidRDefault="006C63EA" w:rsidP="00B77DBA">
      <w:pPr>
        <w:rPr>
          <w:rFonts w:ascii="Arial" w:hAnsi="Arial" w:cs="Arial"/>
          <w:sz w:val="22"/>
          <w:szCs w:val="22"/>
        </w:rPr>
      </w:pPr>
    </w:p>
    <w:p w14:paraId="462192BE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Peer Selected Podium Presentations and Invited Presentations:</w:t>
      </w:r>
    </w:p>
    <w:p w14:paraId="110755D3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6174281D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Hypertension Research and Blood Pressure Control. Invited Talk for the US Surgeon General. University of Alabama at Birmingham, School of Public Health</w:t>
      </w:r>
    </w:p>
    <w:p w14:paraId="4033BDAC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1C0040DC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Contemporary Estimates of Obesity among Children in the United States. American Heart Association EPI/Lifestyle, Houston, TX. March 2019</w:t>
      </w:r>
    </w:p>
    <w:p w14:paraId="50C4F570" w14:textId="77777777" w:rsidR="006C63EA" w:rsidRPr="00CD0021" w:rsidRDefault="006C63EA" w:rsidP="006C63EA">
      <w:pPr>
        <w:pStyle w:val="Level1"/>
        <w:widowControl/>
        <w:spacing w:after="120"/>
        <w:contextualSpacing/>
        <w:rPr>
          <w:rFonts w:ascii="Arial" w:hAnsi="Arial" w:cs="Arial"/>
          <w:bCs/>
          <w:sz w:val="22"/>
          <w:szCs w:val="22"/>
        </w:rPr>
      </w:pPr>
    </w:p>
    <w:p w14:paraId="2F08A866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The Childhood Obesity Epidemic: Incidence and Prevalence in the United States. Emory University, Department of Epidemiology, October 2018</w:t>
      </w:r>
    </w:p>
    <w:p w14:paraId="7A311B4E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48F17FC3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Primary Prevention of Hypertension and Blood Pressure Related Health Disparities, University of Alabama at Birmingham, Department of Epidemiology, July 2018</w:t>
      </w:r>
    </w:p>
    <w:p w14:paraId="73BF4290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0B698FA4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Prevention of Chronic Kidney Disease: Impact of Addressing the Distribution not Just the Tail. American Heart Association EPI/Lifestyle, New Orleans, LA. March 2018</w:t>
      </w:r>
    </w:p>
    <w:p w14:paraId="6BB84DD5" w14:textId="77777777" w:rsidR="006C63EA" w:rsidRPr="00CD0021" w:rsidRDefault="006C63EA" w:rsidP="006C63EA">
      <w:pPr>
        <w:pStyle w:val="Level1"/>
        <w:widowControl/>
        <w:spacing w:after="120"/>
        <w:ind w:left="360"/>
        <w:contextualSpacing/>
        <w:rPr>
          <w:rFonts w:ascii="Arial" w:hAnsi="Arial" w:cs="Arial"/>
          <w:bCs/>
          <w:sz w:val="22"/>
          <w:szCs w:val="22"/>
        </w:rPr>
      </w:pPr>
    </w:p>
    <w:p w14:paraId="188EDA9E" w14:textId="77777777" w:rsidR="006C63EA" w:rsidRPr="00CD0021" w:rsidRDefault="006C63EA" w:rsidP="006C63EA">
      <w:pPr>
        <w:pStyle w:val="Level1"/>
        <w:widowControl/>
        <w:numPr>
          <w:ilvl w:val="0"/>
          <w:numId w:val="1"/>
        </w:numPr>
        <w:spacing w:after="120"/>
        <w:contextualSpacing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Loss of Ideal Blood Pressure in Childhood: Age-specific Emergence of Gender and Race/ethnic Disparities. American Heart Association EPI/Lifestyle, Phoenix, AZ. March 2016</w:t>
      </w:r>
    </w:p>
    <w:p w14:paraId="3B65AB27" w14:textId="77777777" w:rsidR="006C63EA" w:rsidRPr="00CD0021" w:rsidRDefault="006C63EA" w:rsidP="006C63E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sz w:val="22"/>
          <w:szCs w:val="22"/>
        </w:rPr>
      </w:pPr>
      <w:r w:rsidRPr="00CD0021">
        <w:rPr>
          <w:rFonts w:ascii="Arial" w:hAnsi="Arial" w:cs="Arial"/>
          <w:bCs/>
          <w:sz w:val="22"/>
          <w:szCs w:val="22"/>
        </w:rPr>
        <w:t>Heterogeneity in Transitioning from Ideal Blood Pressure over the Life Course in the US. American Heart Association EPI/Lifestyle conference, Baltimore, MD. March 2015</w:t>
      </w:r>
    </w:p>
    <w:p w14:paraId="4663C325" w14:textId="77777777" w:rsidR="006C63EA" w:rsidRPr="00CD0021" w:rsidRDefault="006C63EA" w:rsidP="006C63EA">
      <w:pPr>
        <w:ind w:left="360"/>
        <w:rPr>
          <w:rFonts w:ascii="Arial" w:hAnsi="Arial" w:cs="Arial"/>
          <w:bCs/>
          <w:sz w:val="22"/>
          <w:szCs w:val="22"/>
        </w:rPr>
      </w:pPr>
    </w:p>
    <w:p w14:paraId="7C424352" w14:textId="77777777" w:rsidR="006C63EA" w:rsidRPr="00CD0021" w:rsidRDefault="006C63EA" w:rsidP="006C63EA">
      <w:pPr>
        <w:numPr>
          <w:ilvl w:val="0"/>
          <w:numId w:val="1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bCs/>
          <w:sz w:val="22"/>
          <w:szCs w:val="22"/>
        </w:rPr>
      </w:pPr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Projected Impact of Shifting Categories of Hypertension on Rates of Coronary Heart Disease, Heart Failure and Stroke: The Atherosclerosis Risk in Communities Study (ARIC). American Heart Association, Epidemiology and Prevention | Nutrition, Physical Activity, and Metabolism Conference, San Francisco, CA.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>Stamler</w:t>
      </w:r>
      <w:proofErr w:type="spellEnd"/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 Award Finalist, March 2014</w:t>
      </w:r>
    </w:p>
    <w:p w14:paraId="151D9BAD" w14:textId="77777777" w:rsidR="006C63EA" w:rsidRPr="00CD0021" w:rsidRDefault="006C63EA" w:rsidP="006C63EA">
      <w:pPr>
        <w:ind w:left="360"/>
        <w:rPr>
          <w:rFonts w:ascii="Arial" w:hAnsi="Arial" w:cs="Arial"/>
          <w:b/>
          <w:bCs/>
          <w:sz w:val="22"/>
          <w:szCs w:val="22"/>
        </w:rPr>
      </w:pPr>
    </w:p>
    <w:p w14:paraId="2BE9EB21" w14:textId="77777777" w:rsidR="006C63EA" w:rsidRPr="00CD0021" w:rsidRDefault="006C63EA" w:rsidP="006C63EA">
      <w:pPr>
        <w:pStyle w:val="PlainText"/>
        <w:numPr>
          <w:ilvl w:val="0"/>
          <w:numId w:val="1"/>
        </w:num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color w:val="282828"/>
          <w:sz w:val="22"/>
          <w:szCs w:val="22"/>
        </w:rPr>
        <w:t xml:space="preserve">Projected Impact of Shifting Population Distributions of Blood Pressure on Rates of Coronary Heart Disease, Heart Failure and Stroke: The Atherosclerosis Risk in Communities Study, American Heart Association, </w:t>
      </w:r>
      <w:r w:rsidRPr="00CD0021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Epidemiology and Prevention | Nutrition, Physical Activity, and Metabolism Conference, </w:t>
      </w:r>
      <w:r w:rsidRPr="00CD0021">
        <w:rPr>
          <w:rFonts w:ascii="Arial" w:hAnsi="Arial" w:cs="Arial"/>
          <w:color w:val="282828"/>
          <w:sz w:val="22"/>
          <w:szCs w:val="22"/>
        </w:rPr>
        <w:t>New Orleans, LA. March 2013</w:t>
      </w:r>
    </w:p>
    <w:p w14:paraId="47EE1C11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14B7922B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  <w:u w:val="single"/>
        </w:rPr>
      </w:pPr>
      <w:r w:rsidRPr="00CD0021">
        <w:rPr>
          <w:rFonts w:ascii="Arial" w:hAnsi="Arial" w:cs="Arial"/>
          <w:b/>
          <w:sz w:val="22"/>
          <w:szCs w:val="22"/>
          <w:u w:val="single"/>
        </w:rPr>
        <w:t>Publications:</w:t>
      </w:r>
    </w:p>
    <w:p w14:paraId="616F34DD" w14:textId="77777777" w:rsidR="006C63EA" w:rsidRPr="00CD0021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024BF9CD" w14:textId="32DB5B6A" w:rsidR="006C63EA" w:rsidRDefault="006C63EA" w:rsidP="006C63EA">
      <w:pPr>
        <w:pStyle w:val="PlainText"/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Peer Reviewed Publications:</w:t>
      </w:r>
      <w:r w:rsidR="0099772A">
        <w:rPr>
          <w:rFonts w:ascii="Arial" w:hAnsi="Arial" w:cs="Arial"/>
          <w:b/>
          <w:sz w:val="22"/>
          <w:szCs w:val="22"/>
        </w:rPr>
        <w:t xml:space="preserve">    </w:t>
      </w:r>
      <w:r w:rsidR="0099772A" w:rsidRPr="0099772A">
        <w:rPr>
          <w:rFonts w:ascii="Arial" w:hAnsi="Arial" w:cs="Arial"/>
          <w:b/>
          <w:sz w:val="22"/>
          <w:szCs w:val="22"/>
        </w:rPr>
        <w:t>** Indicates shared first authorship</w:t>
      </w:r>
    </w:p>
    <w:p w14:paraId="244ECECC" w14:textId="7E60210D" w:rsidR="002815EB" w:rsidRDefault="002815EB" w:rsidP="006C63EA">
      <w:pPr>
        <w:pStyle w:val="PlainText"/>
        <w:rPr>
          <w:rFonts w:ascii="Arial" w:hAnsi="Arial" w:cs="Arial"/>
          <w:b/>
          <w:sz w:val="22"/>
          <w:szCs w:val="22"/>
        </w:rPr>
      </w:pPr>
    </w:p>
    <w:p w14:paraId="48E0F1B9" w14:textId="64AF10B6" w:rsidR="002815EB" w:rsidRDefault="002815EB" w:rsidP="006C63EA">
      <w:pPr>
        <w:pStyle w:val="Plain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Citations                                                 H-index                                                           I10-Index</w:t>
      </w:r>
    </w:p>
    <w:p w14:paraId="47512619" w14:textId="1BBF7E15" w:rsidR="002815EB" w:rsidRPr="002815EB" w:rsidRDefault="002815EB" w:rsidP="006C63EA">
      <w:pPr>
        <w:pStyle w:val="PlainText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5</w:t>
      </w:r>
      <w:r w:rsidR="00F121EF">
        <w:rPr>
          <w:rFonts w:ascii="Arial" w:hAnsi="Arial" w:cs="Arial"/>
          <w:bCs/>
          <w:sz w:val="22"/>
          <w:szCs w:val="22"/>
        </w:rPr>
        <w:t>85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</w:t>
      </w:r>
      <w:r w:rsidR="00F121EF">
        <w:rPr>
          <w:rFonts w:ascii="Arial" w:hAnsi="Arial" w:cs="Arial"/>
          <w:bCs/>
          <w:sz w:val="22"/>
          <w:szCs w:val="22"/>
        </w:rPr>
        <w:t>9</w:t>
      </w:r>
      <w:r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</w:t>
      </w:r>
      <w:r w:rsidR="00F121EF">
        <w:rPr>
          <w:rFonts w:ascii="Arial" w:hAnsi="Arial" w:cs="Arial"/>
          <w:bCs/>
          <w:sz w:val="22"/>
          <w:szCs w:val="22"/>
        </w:rPr>
        <w:t xml:space="preserve">      9</w:t>
      </w:r>
    </w:p>
    <w:p w14:paraId="602D166B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7629A887" w14:textId="65F1F2C8" w:rsidR="006C63EA" w:rsidRPr="00CD0021" w:rsidRDefault="006C63EA" w:rsidP="006C63EA">
      <w:pPr>
        <w:rPr>
          <w:rFonts w:ascii="Arial" w:hAnsi="Arial" w:cs="Arial"/>
          <w:b/>
          <w:bCs/>
          <w:sz w:val="22"/>
          <w:szCs w:val="22"/>
        </w:rPr>
      </w:pPr>
      <w:r w:rsidRPr="00CD0021">
        <w:rPr>
          <w:rFonts w:ascii="Arial" w:hAnsi="Arial" w:cs="Arial"/>
          <w:b/>
          <w:bCs/>
          <w:sz w:val="22"/>
          <w:szCs w:val="22"/>
        </w:rPr>
        <w:t>Published</w:t>
      </w:r>
      <w:r w:rsidR="00052F0C">
        <w:rPr>
          <w:rFonts w:ascii="Arial" w:hAnsi="Arial" w:cs="Arial"/>
          <w:b/>
          <w:bCs/>
          <w:sz w:val="22"/>
          <w:szCs w:val="22"/>
        </w:rPr>
        <w:t xml:space="preserve"> Manuscripts</w:t>
      </w:r>
    </w:p>
    <w:p w14:paraId="3C1C8A44" w14:textId="77777777" w:rsidR="00BC2B9C" w:rsidRPr="00F26036" w:rsidRDefault="00BC2B9C" w:rsidP="00BC2B9C">
      <w:pPr>
        <w:pStyle w:val="EndNoteBibliography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37B34933" w14:textId="43958455" w:rsidR="00491296" w:rsidRDefault="00491296" w:rsidP="00BD5F44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noProof/>
          <w:color w:val="000000" w:themeColor="text1"/>
          <w:sz w:val="22"/>
          <w:szCs w:val="22"/>
        </w:rPr>
      </w:pPr>
      <w:r w:rsidRPr="0049129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 xml:space="preserve">Sakhuja S, Jaeger BC, Akinyelure OP, Bress AP, Shimbo D, Schwartz JE, </w:t>
      </w:r>
      <w:r w:rsidRPr="00491296">
        <w:rPr>
          <w:rFonts w:ascii="Arial" w:eastAsiaTheme="minorHAnsi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49129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>, Howard G, Drawz P, Muntner P. Potential impact of systematic and random errors in blood pressure measurement on the prevalence of high office blood pressure in the United States. J Clin Hypertens (Greenwich). 2022 Feb 9. doi: 10.1111/jch.14418. Epub ahead of print. PMID: 35137521.</w:t>
      </w:r>
    </w:p>
    <w:p w14:paraId="5A0276C9" w14:textId="77777777" w:rsidR="00BA1B65" w:rsidRDefault="00BA1B65" w:rsidP="00BA1B65">
      <w:pPr>
        <w:pStyle w:val="ListParagraph"/>
        <w:ind w:left="360"/>
        <w:rPr>
          <w:rFonts w:ascii="Arial" w:eastAsiaTheme="minorHAnsi" w:hAnsi="Arial" w:cs="Arial"/>
          <w:noProof/>
          <w:color w:val="000000" w:themeColor="text1"/>
          <w:sz w:val="22"/>
          <w:szCs w:val="22"/>
        </w:rPr>
      </w:pPr>
    </w:p>
    <w:p w14:paraId="745967F9" w14:textId="3F5B96C1" w:rsidR="00491296" w:rsidRDefault="00491296" w:rsidP="00BD5F44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noProof/>
          <w:color w:val="000000" w:themeColor="text1"/>
          <w:sz w:val="22"/>
          <w:szCs w:val="22"/>
        </w:rPr>
      </w:pPr>
      <w:r w:rsidRPr="0049129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 xml:space="preserve">Foti K, </w:t>
      </w:r>
      <w:r w:rsidRPr="00491296">
        <w:rPr>
          <w:rFonts w:ascii="Arial" w:eastAsiaTheme="minorHAnsi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49129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>, Chang AR, Selvin E, Coresh J, Muntner P. BMI and blood pressure control among United States adults with hypertension. J Hypertens. 2022 Jan 6. doi: 10.1097/HJH.0000000000003072. Epub ahead of print. PMID: 35001034.</w:t>
      </w:r>
    </w:p>
    <w:p w14:paraId="366E450B" w14:textId="77777777" w:rsidR="00491296" w:rsidRDefault="00491296" w:rsidP="00491296">
      <w:pPr>
        <w:pStyle w:val="ListParagraph"/>
        <w:ind w:left="360"/>
        <w:rPr>
          <w:rFonts w:ascii="Arial" w:eastAsiaTheme="minorHAnsi" w:hAnsi="Arial" w:cs="Arial"/>
          <w:noProof/>
          <w:color w:val="000000" w:themeColor="text1"/>
          <w:sz w:val="22"/>
          <w:szCs w:val="22"/>
        </w:rPr>
      </w:pPr>
    </w:p>
    <w:p w14:paraId="28532E75" w14:textId="3F4C7CB8" w:rsidR="004921C2" w:rsidRPr="00F26036" w:rsidRDefault="004921C2" w:rsidP="00BD5F44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 xml:space="preserve">Jaeger BC, Sakhuja S, </w:t>
      </w:r>
      <w:r w:rsidRPr="00F26036">
        <w:rPr>
          <w:rFonts w:ascii="Arial" w:eastAsiaTheme="minorHAnsi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>, Akinyelure OP, Bundy JD, Muntner P and Whelton PK. Predicted cardiovascular risk for United States adults with diabetes, chronic kidney disease, and at least 65 years of age. Journal of Hypertension. 2022;40:94-101.</w:t>
      </w:r>
    </w:p>
    <w:p w14:paraId="5679F8C0" w14:textId="77777777" w:rsidR="004921C2" w:rsidRPr="00F26036" w:rsidRDefault="004921C2" w:rsidP="004921C2">
      <w:pPr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4CF2DBAF" w14:textId="1A29F3C8" w:rsidR="004921C2" w:rsidRPr="00F26036" w:rsidRDefault="004921C2" w:rsidP="00BD5F44">
      <w:pPr>
        <w:pStyle w:val="ListParagraph"/>
        <w:numPr>
          <w:ilvl w:val="0"/>
          <w:numId w:val="3"/>
        </w:numPr>
        <w:rPr>
          <w:rFonts w:ascii="Arial" w:eastAsiaTheme="minorHAnsi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 xml:space="preserve">Kuss B, Lopez NV, </w:t>
      </w:r>
      <w:r w:rsidRPr="00F26036">
        <w:rPr>
          <w:rFonts w:ascii="Arial" w:eastAsiaTheme="minorHAnsi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eastAsiaTheme="minorHAnsi" w:hAnsi="Arial" w:cs="Arial"/>
          <w:noProof/>
          <w:color w:val="000000" w:themeColor="text1"/>
          <w:sz w:val="22"/>
          <w:szCs w:val="22"/>
        </w:rPr>
        <w:t>, Spilkin A, Brauer J, Phillips R, Delio G and Camplain R. Sodium content of menu and commissary provisions in rural jail exceeds heart-healthy dietary recommendations. Int J Prison Health. 2021;ahead-of-print.</w:t>
      </w:r>
    </w:p>
    <w:p w14:paraId="05325C14" w14:textId="77777777" w:rsidR="004921C2" w:rsidRPr="00F26036" w:rsidRDefault="004921C2" w:rsidP="004921C2">
      <w:pPr>
        <w:pStyle w:val="ListParagraph"/>
        <w:ind w:left="360"/>
        <w:rPr>
          <w:rFonts w:ascii="Arial" w:eastAsiaTheme="minorHAnsi" w:hAnsi="Arial" w:cs="Arial"/>
          <w:noProof/>
          <w:color w:val="000000" w:themeColor="text1"/>
          <w:sz w:val="22"/>
          <w:szCs w:val="22"/>
        </w:rPr>
      </w:pPr>
    </w:p>
    <w:p w14:paraId="0AD66350" w14:textId="0440D25A" w:rsidR="004921C2" w:rsidRPr="00F26036" w:rsidRDefault="004921C2" w:rsidP="004921C2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Hardy ST, 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Chen L, Cherrington AL, Moise N, Jaeger BC, Foti K, Sakhuja S, Wozniak G, Abdalla M and Muntner P. Racial and Ethnic Differences in Blood Pressure Among US Adults, 1999-2018. Hypertension. 2021;78:1730-1741.</w:t>
      </w:r>
    </w:p>
    <w:p w14:paraId="45D26E68" w14:textId="77777777" w:rsidR="004921C2" w:rsidRPr="00F26036" w:rsidRDefault="004921C2" w:rsidP="004921C2">
      <w:pPr>
        <w:pStyle w:val="EndNoteBibliography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49DF605" w14:textId="73C16A78" w:rsidR="00BA57D9" w:rsidRPr="00F26036" w:rsidRDefault="00BA57D9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Muntner P, Jaeger BC,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, Foti K, Reynolds K, Whelton PK and Bowling CB. Age-specific prevalence and factors associated with normal blood pressure among US adults. Am J Hypertens. 2021.</w:t>
      </w:r>
    </w:p>
    <w:p w14:paraId="50BBE4A7" w14:textId="77777777" w:rsidR="004921C2" w:rsidRPr="00F26036" w:rsidRDefault="004921C2" w:rsidP="004921C2">
      <w:pPr>
        <w:pStyle w:val="ListParagraph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E1E7002" w14:textId="3CD8CF9C" w:rsidR="004921C2" w:rsidRPr="00F26036" w:rsidRDefault="004921C2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Sakhuja S, Colvin CL, Akinyelure OP, Jaeger BC, Foti K, Oparil S,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 and Muntner P. Reasons for Uncontrolled Blood Pressure Among US Adults: Data From the US National Health and Nutrition Examination Survey. Hypertension. 2021;78:1567-1576.</w:t>
      </w:r>
    </w:p>
    <w:p w14:paraId="054FB4FE" w14:textId="77777777" w:rsidR="00BA57D9" w:rsidRPr="00F26036" w:rsidRDefault="00BA57D9" w:rsidP="00BA57D9">
      <w:pPr>
        <w:pStyle w:val="EndNoteBibliography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4A045C39" w14:textId="7FF7EC04" w:rsidR="00052F0C" w:rsidRPr="00F26036" w:rsidRDefault="004921C2" w:rsidP="004921C2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Akinyelure OP, Hubbard D, Sakhuja S,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, Oparil S, Cherrington AL, Reynolds K, Wozniak G and Muntner P. Factors Associated With Not Having a Healthcare Visit in the Past Year Among US Adults With Hypertension: Data From NHANES 2013–2018. American Journal of Hypertension. 2021.</w:t>
      </w:r>
    </w:p>
    <w:p w14:paraId="65265341" w14:textId="77777777" w:rsidR="004921C2" w:rsidRPr="00F26036" w:rsidRDefault="004921C2" w:rsidP="004921C2">
      <w:pPr>
        <w:pStyle w:val="EndNoteBibliography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0AF12C30" w14:textId="5C41BA0A" w:rsidR="006E655C" w:rsidRPr="00F26036" w:rsidRDefault="004921C2" w:rsidP="004921C2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Muntner P and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. Together, We’ve Got This: The US Surgeon General’s Call-to-Action on Hypertension Control. American Journal of Hypertension. 2021;34:893-894.</w:t>
      </w:r>
    </w:p>
    <w:p w14:paraId="608AF1B1" w14:textId="77777777" w:rsidR="004921C2" w:rsidRPr="00F26036" w:rsidRDefault="004921C2" w:rsidP="004921C2">
      <w:pPr>
        <w:pStyle w:val="EndNoteBibliography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1538C559" w14:textId="6F75D564" w:rsidR="00BC2B9C" w:rsidRPr="00F26036" w:rsidRDefault="00BC2B9C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Viera AJ, Yano Y, Lin F-C, Simel DL, Yun J, Dave G, Von Holle A, Viera LA, Shimbo D,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, Donahue KE, Hinderliter A, Voisin CE and Jonas DE. Does This Adult Patient Have Hypertension?: The Rational Clinical Examination Systematic Review. JAMA. 2021;326:339-347.</w:t>
      </w:r>
    </w:p>
    <w:p w14:paraId="7D7E867A" w14:textId="6CBFA149" w:rsidR="00BC2B9C" w:rsidRPr="00F26036" w:rsidRDefault="00BC2B9C" w:rsidP="00BC2B9C">
      <w:pPr>
        <w:pStyle w:val="EndNoteBibliography"/>
        <w:ind w:left="360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1DA014FE" w14:textId="15F2BC48" w:rsidR="00F239A4" w:rsidRPr="00F26036" w:rsidRDefault="004921C2" w:rsidP="004921C2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Cohen LP, Hubbard D, Colvin CL, Jaeger BC, Poudel B, Abdalla M, Langford AT,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, Sims M, Lewis CE, Muntner P and Shimbo D. Lifestyle Behaviors Among Adults 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lastRenderedPageBreak/>
        <w:t>Recommended for Ambulatory Blood Pressure Monitoring According to the 2017 ACC/AHA Blood Pressure Guideline. American Journal of Hypertension. 2021;34:1181-1188.</w:t>
      </w:r>
    </w:p>
    <w:p w14:paraId="1C2DD2A0" w14:textId="77777777" w:rsidR="004921C2" w:rsidRPr="00F26036" w:rsidRDefault="004921C2" w:rsidP="004921C2">
      <w:pPr>
        <w:pStyle w:val="EndNoteBibliography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4282B67E" w14:textId="7368D389" w:rsidR="00C0463B" w:rsidRPr="00F26036" w:rsidRDefault="004921C2" w:rsidP="004921C2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Reges O, Krefman AE,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, Yano Y, Muntner P, Lloyd-Jones DM and Allen NB. Decision Tree-Based Classification for Maintaining Normal Blood Pressure Throughout Early Adulthood and Middle Age: Findings From the Coronary Artery Risk Development in Young Adults (CARDIA) Study. Am J Hypertens. 2021;34:1037-1041.</w:t>
      </w:r>
    </w:p>
    <w:p w14:paraId="17882682" w14:textId="77777777" w:rsidR="004921C2" w:rsidRPr="00F26036" w:rsidRDefault="004921C2" w:rsidP="004921C2">
      <w:pPr>
        <w:pStyle w:val="EndNoteBibliography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0EFE3801" w14:textId="0DC9792C" w:rsidR="007C399D" w:rsidRPr="00F26036" w:rsidRDefault="00C0463B" w:rsidP="00BA57D9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Muntner P and 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. Update on Blood Pressure Control Among US Adults With Hypertension-Reply. JAMA. 2021;325:587-588.</w:t>
      </w:r>
    </w:p>
    <w:p w14:paraId="053A4ABB" w14:textId="77777777" w:rsidR="004921C2" w:rsidRPr="00F26036" w:rsidRDefault="004921C2" w:rsidP="004921C2">
      <w:pPr>
        <w:pStyle w:val="EndNoteBibliography"/>
        <w:rPr>
          <w:rFonts w:ascii="Arial" w:hAnsi="Arial" w:cs="Arial"/>
          <w:noProof/>
          <w:color w:val="000000" w:themeColor="text1"/>
          <w:sz w:val="22"/>
          <w:szCs w:val="22"/>
        </w:rPr>
      </w:pPr>
    </w:p>
    <w:p w14:paraId="59539955" w14:textId="772E384E" w:rsidR="007C399D" w:rsidRPr="00F26036" w:rsidRDefault="007C399D" w:rsidP="007C399D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,</w:t>
      </w: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 xml:space="preserve"> 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Sakhuja S, Jaeger BC, Urbina EM, Suglia SF, Feig DI and Muntner P. Trends in Blood Pressure and Hypertension Among US Children and Adolescents, 1999-2018. </w:t>
      </w:r>
      <w:r w:rsidRPr="00F26036">
        <w:rPr>
          <w:rFonts w:ascii="Arial" w:hAnsi="Arial" w:cs="Arial"/>
          <w:i/>
          <w:noProof/>
          <w:color w:val="000000" w:themeColor="text1"/>
          <w:sz w:val="22"/>
          <w:szCs w:val="22"/>
        </w:rPr>
        <w:t>JAMA Netw Open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. 2021;4:e213917-e213917.</w:t>
      </w:r>
    </w:p>
    <w:p w14:paraId="40B3C728" w14:textId="77777777" w:rsidR="006C63EA" w:rsidRPr="00F26036" w:rsidRDefault="006C63EA" w:rsidP="006C63EA">
      <w:pPr>
        <w:pStyle w:val="ListParagraph"/>
        <w:ind w:left="360"/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3CFBE659" w14:textId="0B8F960F" w:rsidR="006C63EA" w:rsidRPr="00F26036" w:rsidRDefault="007C399D" w:rsidP="007C399D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, Sakhuja S, Jaeger BC, Oparil S, Akinyelure OP, Spruill TM, Kalinowski J, Butler M, Anstey DE, Elfassy T, Tajeu GS, Allen NB, Reges O, Sims M, Shimbo D and Muntner P. Maintaining Normal Blood Pressure Across the Life Course. </w:t>
      </w:r>
      <w:r w:rsidRPr="00F26036">
        <w:rPr>
          <w:rFonts w:ascii="Arial" w:hAnsi="Arial" w:cs="Arial"/>
          <w:i/>
          <w:noProof/>
          <w:color w:val="000000" w:themeColor="text1"/>
          <w:sz w:val="22"/>
          <w:szCs w:val="22"/>
        </w:rPr>
        <w:t>Hypertension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. 2021;77:1490-1499.</w:t>
      </w:r>
    </w:p>
    <w:p w14:paraId="1E7C83CF" w14:textId="77777777" w:rsidR="00BA57D9" w:rsidRPr="00F26036" w:rsidRDefault="00BA57D9" w:rsidP="00BA57D9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61155CA2" w14:textId="77777777" w:rsidR="00BA57D9" w:rsidRPr="00F26036" w:rsidRDefault="00BA57D9" w:rsidP="00BA57D9">
      <w:pPr>
        <w:pStyle w:val="EndNoteBibliography"/>
        <w:numPr>
          <w:ilvl w:val="0"/>
          <w:numId w:val="3"/>
        </w:numPr>
        <w:rPr>
          <w:rFonts w:ascii="Arial" w:hAnsi="Arial" w:cs="Arial"/>
          <w:noProof/>
          <w:color w:val="000000" w:themeColor="text1"/>
          <w:sz w:val="22"/>
          <w:szCs w:val="22"/>
        </w:rPr>
      </w:pPr>
      <w:r w:rsidRPr="00F26036">
        <w:rPr>
          <w:rFonts w:ascii="Arial" w:hAnsi="Arial" w:cs="Arial"/>
          <w:b/>
          <w:bCs/>
          <w:noProof/>
          <w:color w:val="000000" w:themeColor="text1"/>
          <w:sz w:val="22"/>
          <w:szCs w:val="22"/>
        </w:rPr>
        <w:t>Hardy ST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 xml:space="preserve">, Urbina EM. Blood Pressure in Childhood and Adolescence. </w:t>
      </w:r>
      <w:r w:rsidRPr="00F26036">
        <w:rPr>
          <w:rFonts w:ascii="Arial" w:hAnsi="Arial" w:cs="Arial"/>
          <w:i/>
          <w:noProof/>
          <w:color w:val="000000" w:themeColor="text1"/>
          <w:sz w:val="22"/>
          <w:szCs w:val="22"/>
        </w:rPr>
        <w:t>American Journal of Hypertension</w:t>
      </w:r>
      <w:r w:rsidRPr="00F26036">
        <w:rPr>
          <w:rFonts w:ascii="Arial" w:hAnsi="Arial" w:cs="Arial"/>
          <w:noProof/>
          <w:color w:val="000000" w:themeColor="text1"/>
          <w:sz w:val="22"/>
          <w:szCs w:val="22"/>
        </w:rPr>
        <w:t>. 2021;34:242-249.</w:t>
      </w:r>
    </w:p>
    <w:p w14:paraId="2EEC1DCC" w14:textId="77777777" w:rsidR="006C63EA" w:rsidRPr="00CD0021" w:rsidRDefault="006C63EA" w:rsidP="007F7A6B">
      <w:pPr>
        <w:rPr>
          <w:rFonts w:ascii="Arial" w:hAnsi="Arial" w:cs="Arial"/>
          <w:sz w:val="22"/>
          <w:szCs w:val="22"/>
        </w:rPr>
      </w:pPr>
    </w:p>
    <w:p w14:paraId="3BEC8092" w14:textId="5E57B94A" w:rsidR="007F7A6B" w:rsidRPr="007F7A6B" w:rsidRDefault="007F7A6B" w:rsidP="007F7A6B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7F7A6B">
        <w:rPr>
          <w:rFonts w:ascii="Arial" w:hAnsi="Arial" w:cs="Arial"/>
          <w:color w:val="000000"/>
          <w:sz w:val="22"/>
          <w:szCs w:val="22"/>
        </w:rPr>
        <w:t xml:space="preserve">Colvin CL, King JB,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Oparil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S, Wright JT, Jr.,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Ogedegbe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G, Mohanty A, </w:t>
      </w:r>
      <w:r w:rsidRPr="007F7A6B">
        <w:rPr>
          <w:rFonts w:ascii="Arial" w:hAnsi="Arial" w:cs="Arial"/>
          <w:b/>
          <w:bCs/>
          <w:color w:val="000000"/>
          <w:sz w:val="22"/>
          <w:szCs w:val="22"/>
        </w:rPr>
        <w:t>Hardy ST</w:t>
      </w:r>
      <w:r w:rsidRPr="007F7A6B">
        <w:rPr>
          <w:rFonts w:ascii="Arial" w:hAnsi="Arial" w:cs="Arial"/>
          <w:color w:val="000000"/>
          <w:sz w:val="22"/>
          <w:szCs w:val="22"/>
        </w:rPr>
        <w:t xml:space="preserve">, Huang L, Hess R, Muntner P and </w:t>
      </w:r>
      <w:proofErr w:type="spellStart"/>
      <w:r w:rsidRPr="007F7A6B">
        <w:rPr>
          <w:rFonts w:ascii="Arial" w:hAnsi="Arial" w:cs="Arial"/>
          <w:color w:val="000000"/>
          <w:sz w:val="22"/>
          <w:szCs w:val="22"/>
        </w:rPr>
        <w:t>Bress</w:t>
      </w:r>
      <w:proofErr w:type="spellEnd"/>
      <w:r w:rsidRPr="007F7A6B">
        <w:rPr>
          <w:rFonts w:ascii="Arial" w:hAnsi="Arial" w:cs="Arial"/>
          <w:color w:val="000000"/>
          <w:sz w:val="22"/>
          <w:szCs w:val="22"/>
        </w:rPr>
        <w:t xml:space="preserve"> A. Association of Race/Ethnicity-Specific Changes in Antihypertensive Medication Classes Initiated Among Medicare Beneficiaries </w:t>
      </w:r>
      <w:proofErr w:type="gramStart"/>
      <w:r w:rsidRPr="007F7A6B">
        <w:rPr>
          <w:rFonts w:ascii="Arial" w:hAnsi="Arial" w:cs="Arial"/>
          <w:color w:val="000000"/>
          <w:sz w:val="22"/>
          <w:szCs w:val="22"/>
        </w:rPr>
        <w:t>With</w:t>
      </w:r>
      <w:proofErr w:type="gramEnd"/>
      <w:r w:rsidRPr="007F7A6B">
        <w:rPr>
          <w:rFonts w:ascii="Arial" w:hAnsi="Arial" w:cs="Arial"/>
          <w:color w:val="000000"/>
          <w:sz w:val="22"/>
          <w:szCs w:val="22"/>
        </w:rPr>
        <w:t xml:space="preserve"> the Eighth Joint National Committee Panel Member Report. </w:t>
      </w:r>
      <w:r w:rsidRPr="007F7A6B">
        <w:rPr>
          <w:rFonts w:ascii="Arial" w:hAnsi="Arial" w:cs="Arial"/>
          <w:i/>
          <w:color w:val="000000"/>
          <w:sz w:val="22"/>
          <w:szCs w:val="22"/>
        </w:rPr>
        <w:t xml:space="preserve">JAMA </w:t>
      </w:r>
      <w:proofErr w:type="spellStart"/>
      <w:r w:rsidRPr="007F7A6B">
        <w:rPr>
          <w:rFonts w:ascii="Arial" w:hAnsi="Arial" w:cs="Arial"/>
          <w:i/>
          <w:color w:val="000000"/>
          <w:sz w:val="22"/>
          <w:szCs w:val="22"/>
        </w:rPr>
        <w:t>Netw</w:t>
      </w:r>
      <w:proofErr w:type="spellEnd"/>
      <w:r w:rsidRPr="007F7A6B">
        <w:rPr>
          <w:rFonts w:ascii="Arial" w:hAnsi="Arial" w:cs="Arial"/>
          <w:i/>
          <w:color w:val="000000"/>
          <w:sz w:val="22"/>
          <w:szCs w:val="22"/>
        </w:rPr>
        <w:t xml:space="preserve"> Open</w:t>
      </w:r>
      <w:r w:rsidRPr="007F7A6B">
        <w:rPr>
          <w:rFonts w:ascii="Arial" w:hAnsi="Arial" w:cs="Arial"/>
          <w:color w:val="000000"/>
          <w:sz w:val="22"/>
          <w:szCs w:val="22"/>
        </w:rPr>
        <w:t>. 2020;3:e2025127-e2025127.</w:t>
      </w:r>
    </w:p>
    <w:p w14:paraId="666C2425" w14:textId="77777777" w:rsidR="007F7A6B" w:rsidRPr="007F7A6B" w:rsidRDefault="007F7A6B" w:rsidP="007F7A6B">
      <w:pPr>
        <w:rPr>
          <w:rFonts w:ascii="Arial" w:hAnsi="Arial" w:cs="Arial"/>
        </w:rPr>
      </w:pPr>
    </w:p>
    <w:p w14:paraId="5D2816FD" w14:textId="44DC71AC" w:rsidR="006C63EA" w:rsidRPr="006C63EA" w:rsidRDefault="006C63EA" w:rsidP="006C63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Akinyelure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OP, Sakhuja S, Colvin CL, Clark D, Jaeger BC, </w:t>
      </w:r>
      <w:r w:rsidRPr="003F690D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Howard G, Cohen LP, Irvin MR, Tanner R, Carey RM, Muntner P. </w:t>
      </w:r>
      <w:r w:rsidRPr="003F690D">
        <w:rPr>
          <w:rFonts w:ascii="Arial" w:hAnsi="Arial" w:cs="Arial"/>
          <w:iCs/>
          <w:sz w:val="22"/>
          <w:szCs w:val="22"/>
        </w:rPr>
        <w:t xml:space="preserve">Cardiovascular Health and Transition </w:t>
      </w:r>
      <w:proofErr w:type="gramStart"/>
      <w:r w:rsidRPr="003F690D">
        <w:rPr>
          <w:rFonts w:ascii="Arial" w:hAnsi="Arial" w:cs="Arial"/>
          <w:iCs/>
          <w:sz w:val="22"/>
          <w:szCs w:val="22"/>
        </w:rPr>
        <w:t>From</w:t>
      </w:r>
      <w:proofErr w:type="gramEnd"/>
      <w:r w:rsidRPr="003F690D">
        <w:rPr>
          <w:rFonts w:ascii="Arial" w:hAnsi="Arial" w:cs="Arial"/>
          <w:iCs/>
          <w:sz w:val="22"/>
          <w:szCs w:val="22"/>
        </w:rPr>
        <w:t xml:space="preserve"> Controlled Blood Pressure to Apparent Treatment Resistant Hypertension: The Jackson Heart Study and the REGARDS Study. Hypertension. 2020:Hypertensionaha12015890.</w:t>
      </w:r>
    </w:p>
    <w:p w14:paraId="55E41DFC" w14:textId="77777777" w:rsidR="006C63EA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6B49F139" w14:textId="4A4477D9" w:rsidR="006C63EA" w:rsidRDefault="006C63EA" w:rsidP="006C63EA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6C63EA">
        <w:rPr>
          <w:rFonts w:ascii="Arial" w:hAnsi="Arial" w:cs="Arial"/>
          <w:sz w:val="22"/>
          <w:szCs w:val="22"/>
        </w:rPr>
        <w:t xml:space="preserve">Muntner P, </w:t>
      </w:r>
      <w:r w:rsidRPr="006C63EA">
        <w:rPr>
          <w:rFonts w:ascii="Arial" w:hAnsi="Arial" w:cs="Arial"/>
          <w:b/>
          <w:bCs/>
          <w:sz w:val="22"/>
          <w:szCs w:val="22"/>
        </w:rPr>
        <w:t>Hardy ST</w:t>
      </w:r>
      <w:r w:rsidRPr="006C63EA">
        <w:rPr>
          <w:rFonts w:ascii="Arial" w:hAnsi="Arial" w:cs="Arial"/>
          <w:sz w:val="22"/>
          <w:szCs w:val="22"/>
        </w:rPr>
        <w:t xml:space="preserve">, Fine LJ, Jaeger BC, Wozniak G, Levitan EB and </w:t>
      </w:r>
      <w:proofErr w:type="spellStart"/>
      <w:r w:rsidRPr="006C63EA">
        <w:rPr>
          <w:rFonts w:ascii="Arial" w:hAnsi="Arial" w:cs="Arial"/>
          <w:sz w:val="22"/>
          <w:szCs w:val="22"/>
        </w:rPr>
        <w:t>Colantonio</w:t>
      </w:r>
      <w:proofErr w:type="spellEnd"/>
      <w:r w:rsidRPr="006C63EA">
        <w:rPr>
          <w:rFonts w:ascii="Arial" w:hAnsi="Arial" w:cs="Arial"/>
          <w:sz w:val="22"/>
          <w:szCs w:val="22"/>
        </w:rPr>
        <w:t xml:space="preserve"> LD. Trends in Blood Pressure Control Among US Adults </w:t>
      </w:r>
      <w:proofErr w:type="gramStart"/>
      <w:r w:rsidRPr="006C63EA">
        <w:rPr>
          <w:rFonts w:ascii="Arial" w:hAnsi="Arial" w:cs="Arial"/>
          <w:sz w:val="22"/>
          <w:szCs w:val="22"/>
        </w:rPr>
        <w:t>With</w:t>
      </w:r>
      <w:proofErr w:type="gramEnd"/>
      <w:r w:rsidRPr="006C63EA">
        <w:rPr>
          <w:rFonts w:ascii="Arial" w:hAnsi="Arial" w:cs="Arial"/>
          <w:sz w:val="22"/>
          <w:szCs w:val="22"/>
        </w:rPr>
        <w:t xml:space="preserve"> Hypertension, 1999-2000 to 2017-2018. JAMA. 2020;324:1190-1200.</w:t>
      </w:r>
    </w:p>
    <w:p w14:paraId="3FB69AF2" w14:textId="77777777" w:rsidR="006C63EA" w:rsidRPr="006C63EA" w:rsidRDefault="006C63EA" w:rsidP="006C63EA">
      <w:pPr>
        <w:rPr>
          <w:rFonts w:ascii="Arial" w:hAnsi="Arial" w:cs="Arial"/>
          <w:sz w:val="22"/>
          <w:szCs w:val="22"/>
        </w:rPr>
      </w:pPr>
    </w:p>
    <w:p w14:paraId="0EB80FBF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Smith JP, </w:t>
      </w:r>
      <w:r w:rsidRPr="00CD0021">
        <w:rPr>
          <w:rFonts w:ascii="Arial" w:hAnsi="Arial" w:cs="Arial"/>
          <w:b/>
          <w:sz w:val="22"/>
          <w:szCs w:val="22"/>
        </w:rPr>
        <w:t>Hardy ST,</w:t>
      </w:r>
      <w:r w:rsidRPr="00CD0021">
        <w:rPr>
          <w:rFonts w:ascii="Arial" w:hAnsi="Arial" w:cs="Arial"/>
          <w:sz w:val="22"/>
          <w:szCs w:val="22"/>
        </w:rPr>
        <w:t xml:space="preserve"> Hale LE, &amp; </w:t>
      </w:r>
      <w:proofErr w:type="spellStart"/>
      <w:r w:rsidRPr="00CD0021">
        <w:rPr>
          <w:rFonts w:ascii="Arial" w:hAnsi="Arial" w:cs="Arial"/>
          <w:sz w:val="22"/>
          <w:szCs w:val="22"/>
        </w:rPr>
        <w:t>Gazmararian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JA. Racial disparities and sleep among preschool aged children: a systematic review. Sleep Health: Journal of the National Sleep Foundation. 2019 Feb;5(1):49-57 </w:t>
      </w:r>
    </w:p>
    <w:p w14:paraId="4640C590" w14:textId="77777777" w:rsidR="006C63EA" w:rsidRPr="00CD0021" w:rsidRDefault="006C63EA" w:rsidP="006C63EA">
      <w:pPr>
        <w:pStyle w:val="PlainText"/>
        <w:ind w:left="360"/>
        <w:rPr>
          <w:rFonts w:ascii="Arial" w:hAnsi="Arial" w:cs="Arial"/>
          <w:sz w:val="22"/>
          <w:szCs w:val="22"/>
        </w:rPr>
      </w:pPr>
    </w:p>
    <w:p w14:paraId="3DE8017A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Sullivan S, Kelli HM,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D0021">
        <w:rPr>
          <w:rFonts w:ascii="Arial" w:hAnsi="Arial" w:cs="Arial"/>
          <w:sz w:val="22"/>
          <w:szCs w:val="22"/>
        </w:rPr>
        <w:t>Topel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Wilmot K, Ramadan R, Pearce BD, Shah A, Lima BB, Kim JH,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Levantsevych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CD0021">
        <w:rPr>
          <w:rFonts w:ascii="Arial" w:hAnsi="Arial" w:cs="Arial"/>
          <w:sz w:val="22"/>
          <w:szCs w:val="22"/>
        </w:rPr>
        <w:t>Obideen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</w:t>
      </w:r>
      <w:proofErr w:type="spellStart"/>
      <w:r w:rsidRPr="00CD0021">
        <w:rPr>
          <w:rFonts w:ascii="Arial" w:hAnsi="Arial" w:cs="Arial"/>
          <w:sz w:val="22"/>
          <w:szCs w:val="22"/>
        </w:rPr>
        <w:t>Kaseer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B, Ward L, Kutner M, </w:t>
      </w:r>
      <w:proofErr w:type="spellStart"/>
      <w:r w:rsidRPr="00CD0021">
        <w:rPr>
          <w:rFonts w:ascii="Arial" w:hAnsi="Arial" w:cs="Arial"/>
          <w:sz w:val="22"/>
          <w:szCs w:val="22"/>
        </w:rPr>
        <w:t>Hankus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A, Ko YA, Kramer MR, Lewis TT, </w:t>
      </w:r>
      <w:proofErr w:type="spellStart"/>
      <w:r w:rsidRPr="00CD0021">
        <w:rPr>
          <w:rFonts w:ascii="Arial" w:hAnsi="Arial" w:cs="Arial"/>
          <w:sz w:val="22"/>
          <w:szCs w:val="22"/>
        </w:rPr>
        <w:t>Bremner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JD, </w:t>
      </w:r>
      <w:proofErr w:type="spellStart"/>
      <w:r w:rsidRPr="00CD0021">
        <w:rPr>
          <w:rFonts w:ascii="Arial" w:hAnsi="Arial" w:cs="Arial"/>
          <w:sz w:val="22"/>
          <w:szCs w:val="22"/>
        </w:rPr>
        <w:t>Quyyumi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 and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V. Neighborhood poverty and hemodynamic, neuroendocrine, and immune response to acute stress among patients with coronary artery disease. </w:t>
      </w:r>
      <w:proofErr w:type="spellStart"/>
      <w:r w:rsidRPr="00CD0021">
        <w:rPr>
          <w:rFonts w:ascii="Arial" w:hAnsi="Arial" w:cs="Arial"/>
          <w:sz w:val="22"/>
          <w:szCs w:val="22"/>
        </w:rPr>
        <w:t>Psychoneuroendocrinology</w:t>
      </w:r>
      <w:proofErr w:type="spellEnd"/>
      <w:r w:rsidRPr="00CD0021">
        <w:rPr>
          <w:rFonts w:ascii="Arial" w:hAnsi="Arial" w:cs="Arial"/>
          <w:sz w:val="22"/>
          <w:szCs w:val="22"/>
        </w:rPr>
        <w:t>. 2018;100:145-155.</w:t>
      </w:r>
    </w:p>
    <w:p w14:paraId="088D68D6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33FB801B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lastRenderedPageBreak/>
        <w:t>Hardy ST</w:t>
      </w:r>
      <w:r w:rsidRPr="00CD0021">
        <w:rPr>
          <w:rFonts w:ascii="Arial" w:hAnsi="Arial" w:cs="Arial"/>
          <w:sz w:val="22"/>
          <w:szCs w:val="22"/>
        </w:rPr>
        <w:t xml:space="preserve">, Avery CL, </w:t>
      </w:r>
      <w:proofErr w:type="spellStart"/>
      <w:r w:rsidRPr="00CD0021">
        <w:rPr>
          <w:rFonts w:ascii="Arial" w:hAnsi="Arial" w:cs="Arial"/>
          <w:sz w:val="22"/>
          <w:szCs w:val="22"/>
        </w:rPr>
        <w:t>Kshirsagar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AV, Zeng D, Viera AJ,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</w:t>
      </w:r>
      <w:r w:rsidRPr="00CD0021">
        <w:rPr>
          <w:rFonts w:ascii="Arial" w:hAnsi="Arial" w:cs="Arial"/>
          <w:noProof/>
          <w:sz w:val="22"/>
          <w:szCs w:val="22"/>
        </w:rPr>
        <w:t xml:space="preserve">Primary prevention of chronic kidney disease through population-based strategies for blood pressure control: The ARIC study. </w:t>
      </w:r>
      <w:r w:rsidRPr="00CD0021">
        <w:rPr>
          <w:rFonts w:ascii="Arial" w:hAnsi="Arial" w:cs="Arial"/>
          <w:i/>
          <w:noProof/>
          <w:sz w:val="22"/>
          <w:szCs w:val="22"/>
        </w:rPr>
        <w:t>Journal of clinical hypertension (Greenwich, Conn)</w:t>
      </w:r>
      <w:r w:rsidRPr="00CD0021">
        <w:rPr>
          <w:rFonts w:ascii="Arial" w:hAnsi="Arial" w:cs="Arial"/>
          <w:noProof/>
          <w:sz w:val="22"/>
          <w:szCs w:val="22"/>
        </w:rPr>
        <w:t>. 2018;20:1018-1026.</w:t>
      </w:r>
    </w:p>
    <w:p w14:paraId="526E65A6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703E62F9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Holliday KM,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Lin DY, Talavera GA, Howard BV, </w:t>
      </w:r>
      <w:proofErr w:type="spellStart"/>
      <w:r w:rsidRPr="00CD0021">
        <w:rPr>
          <w:rFonts w:ascii="Arial" w:hAnsi="Arial" w:cs="Arial"/>
          <w:sz w:val="22"/>
          <w:szCs w:val="22"/>
        </w:rPr>
        <w:t>Daviglus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ML, Pirzada A, Schreiner PJ, Zeng D and Avery CL. Transitions from Ideal to Intermediate Cholesterol Levels may vary by Cholesterol Metric. </w:t>
      </w:r>
      <w:r w:rsidRPr="00CD0021">
        <w:rPr>
          <w:rFonts w:ascii="Arial" w:hAnsi="Arial" w:cs="Arial"/>
          <w:i/>
          <w:sz w:val="22"/>
          <w:szCs w:val="22"/>
        </w:rPr>
        <w:t>Scientific reports</w:t>
      </w:r>
      <w:r w:rsidRPr="00CD0021">
        <w:rPr>
          <w:rFonts w:ascii="Arial" w:hAnsi="Arial" w:cs="Arial"/>
          <w:sz w:val="22"/>
          <w:szCs w:val="22"/>
        </w:rPr>
        <w:t>. 2018;8:2782.</w:t>
      </w:r>
    </w:p>
    <w:p w14:paraId="2467EA36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4190E7EB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Allen NB, Jones, DL, Lin D, Shay CM, Zeng D and Avery CL. Heterogeneity in blood pressure transitions over the </w:t>
      </w:r>
      <w:proofErr w:type="spellStart"/>
      <w:r w:rsidRPr="00CD0021">
        <w:rPr>
          <w:rFonts w:ascii="Arial" w:hAnsi="Arial" w:cs="Arial"/>
          <w:sz w:val="22"/>
          <w:szCs w:val="22"/>
        </w:rPr>
        <w:t>lifecourse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: Age-specific emergence of gender and race/ethnic disparities in the US. </w:t>
      </w:r>
      <w:r w:rsidRPr="00CD0021">
        <w:rPr>
          <w:rFonts w:ascii="Arial" w:hAnsi="Arial" w:cs="Arial"/>
          <w:i/>
          <w:sz w:val="22"/>
          <w:szCs w:val="22"/>
        </w:rPr>
        <w:t>JAMA Cardiology.</w:t>
      </w:r>
      <w:r w:rsidRPr="00CD0021">
        <w:rPr>
          <w:rFonts w:ascii="Arial" w:hAnsi="Arial" w:cs="Arial"/>
          <w:sz w:val="22"/>
          <w:szCs w:val="22"/>
        </w:rPr>
        <w:t xml:space="preserve"> 2017; 2:653-61.</w:t>
      </w:r>
    </w:p>
    <w:p w14:paraId="6F1DF517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6B506193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Avery CL,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Reis JP, Schreiner PJ, Shay CM, </w:t>
      </w:r>
      <w:proofErr w:type="spellStart"/>
      <w:r w:rsidRPr="00CD0021">
        <w:rPr>
          <w:rFonts w:ascii="Arial" w:hAnsi="Arial" w:cs="Arial"/>
          <w:sz w:val="22"/>
          <w:szCs w:val="22"/>
        </w:rPr>
        <w:t>Daviglus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ML,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DY and Zeng D. Disparities in Early Transitions to Obesity in Contemporary Multi-Ethnic U.S. Populations. </w:t>
      </w:r>
      <w:proofErr w:type="spellStart"/>
      <w:r w:rsidRPr="00CD0021">
        <w:rPr>
          <w:rFonts w:ascii="Arial" w:hAnsi="Arial" w:cs="Arial"/>
          <w:i/>
          <w:sz w:val="22"/>
          <w:szCs w:val="22"/>
        </w:rPr>
        <w:t>PLoS</w:t>
      </w:r>
      <w:proofErr w:type="spellEnd"/>
      <w:r w:rsidRPr="00CD0021">
        <w:rPr>
          <w:rFonts w:ascii="Arial" w:hAnsi="Arial" w:cs="Arial"/>
          <w:i/>
          <w:sz w:val="22"/>
          <w:szCs w:val="22"/>
        </w:rPr>
        <w:t xml:space="preserve"> ONE</w:t>
      </w:r>
      <w:r w:rsidRPr="00CD0021">
        <w:rPr>
          <w:rFonts w:ascii="Arial" w:hAnsi="Arial" w:cs="Arial"/>
          <w:sz w:val="22"/>
          <w:szCs w:val="22"/>
        </w:rPr>
        <w:t>. 2016;11:e0158025</w:t>
      </w:r>
    </w:p>
    <w:p w14:paraId="05BC25BD" w14:textId="77777777" w:rsidR="006C63EA" w:rsidRPr="00CD0021" w:rsidRDefault="006C63EA" w:rsidP="006C63EA">
      <w:pPr>
        <w:pStyle w:val="PlainText"/>
        <w:ind w:left="540" w:hanging="540"/>
        <w:rPr>
          <w:rFonts w:ascii="Arial" w:hAnsi="Arial" w:cs="Arial"/>
          <w:sz w:val="22"/>
          <w:szCs w:val="22"/>
        </w:rPr>
      </w:pPr>
    </w:p>
    <w:p w14:paraId="1E007557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K, Avery CL. Reducing the Blood Pressure-Related Burden of Cardiovascular Disease: Impact of Achievable Improvements in Blood Pressure Prevention and Control. </w:t>
      </w:r>
      <w:r w:rsidRPr="00CD0021">
        <w:rPr>
          <w:rFonts w:ascii="Arial" w:hAnsi="Arial" w:cs="Arial"/>
          <w:i/>
          <w:sz w:val="22"/>
          <w:szCs w:val="22"/>
        </w:rPr>
        <w:t>Journal of the American Heart Association</w:t>
      </w:r>
      <w:r w:rsidRPr="00CD0021">
        <w:rPr>
          <w:rFonts w:ascii="Arial" w:hAnsi="Arial" w:cs="Arial"/>
          <w:sz w:val="22"/>
          <w:szCs w:val="22"/>
        </w:rPr>
        <w:t xml:space="preserve">. 2015;4:10 </w:t>
      </w:r>
    </w:p>
    <w:p w14:paraId="12A24E7E" w14:textId="77777777" w:rsidR="006C63EA" w:rsidRPr="00CD0021" w:rsidRDefault="006C63EA" w:rsidP="006C63EA">
      <w:pPr>
        <w:pStyle w:val="PlainText"/>
        <w:rPr>
          <w:rFonts w:ascii="Arial" w:hAnsi="Arial" w:cs="Arial"/>
          <w:sz w:val="22"/>
          <w:szCs w:val="22"/>
        </w:rPr>
      </w:pPr>
    </w:p>
    <w:p w14:paraId="77AA00FA" w14:textId="77777777" w:rsidR="006C63EA" w:rsidRPr="00CD0021" w:rsidRDefault="006C63EA" w:rsidP="006C63EA">
      <w:pPr>
        <w:pStyle w:val="PlainTex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Snyder M, Love S-A, </w:t>
      </w:r>
      <w:proofErr w:type="spellStart"/>
      <w:r w:rsidRPr="00CD0021">
        <w:rPr>
          <w:rFonts w:ascii="Arial" w:hAnsi="Arial" w:cs="Arial"/>
          <w:sz w:val="22"/>
          <w:szCs w:val="22"/>
        </w:rPr>
        <w:t>Sorlie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P, Rosamond W, </w:t>
      </w:r>
      <w:proofErr w:type="spellStart"/>
      <w:r w:rsidRPr="00CD0021">
        <w:rPr>
          <w:rFonts w:ascii="Arial" w:hAnsi="Arial" w:cs="Arial"/>
          <w:sz w:val="22"/>
          <w:szCs w:val="22"/>
        </w:rPr>
        <w:t>Antini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C, Metcalf P,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Suchindran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C, Shahar E,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Redistribution of heart failure as the cause of death: The atherosclerosis risk in </w:t>
      </w:r>
      <w:proofErr w:type="gramStart"/>
      <w:r w:rsidRPr="00CD0021">
        <w:rPr>
          <w:rFonts w:ascii="Arial" w:hAnsi="Arial" w:cs="Arial"/>
          <w:sz w:val="22"/>
          <w:szCs w:val="22"/>
        </w:rPr>
        <w:t>communities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study. </w:t>
      </w:r>
      <w:r w:rsidRPr="00CD0021">
        <w:rPr>
          <w:rFonts w:ascii="Arial" w:hAnsi="Arial" w:cs="Arial"/>
          <w:i/>
          <w:sz w:val="22"/>
          <w:szCs w:val="22"/>
        </w:rPr>
        <w:t>Population Health Metrics</w:t>
      </w:r>
      <w:r w:rsidRPr="00CD0021">
        <w:rPr>
          <w:rFonts w:ascii="Arial" w:hAnsi="Arial" w:cs="Arial"/>
          <w:sz w:val="22"/>
          <w:szCs w:val="22"/>
        </w:rPr>
        <w:t>. 2014;12:10</w:t>
      </w:r>
    </w:p>
    <w:p w14:paraId="4FF4626B" w14:textId="77777777" w:rsidR="006C63EA" w:rsidRPr="00CD0021" w:rsidRDefault="006C63EA" w:rsidP="006C63EA">
      <w:pPr>
        <w:rPr>
          <w:rFonts w:ascii="Arial" w:hAnsi="Arial" w:cs="Arial"/>
          <w:sz w:val="22"/>
          <w:szCs w:val="22"/>
        </w:rPr>
      </w:pPr>
    </w:p>
    <w:p w14:paraId="6D70766A" w14:textId="77777777" w:rsidR="006C63EA" w:rsidRPr="00CD0021" w:rsidRDefault="006C63EA" w:rsidP="006C63EA">
      <w:pPr>
        <w:rPr>
          <w:rFonts w:ascii="Arial" w:hAnsi="Arial" w:cs="Arial"/>
          <w:sz w:val="22"/>
          <w:szCs w:val="22"/>
          <w:u w:val="single"/>
        </w:rPr>
      </w:pPr>
    </w:p>
    <w:p w14:paraId="0E7BAEA8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Published Abstracts:</w:t>
      </w:r>
    </w:p>
    <w:p w14:paraId="39E8171B" w14:textId="77777777" w:rsidR="006C63EA" w:rsidRPr="00CD0021" w:rsidRDefault="006C63EA" w:rsidP="006C63EA">
      <w:pPr>
        <w:rPr>
          <w:rFonts w:ascii="Arial" w:hAnsi="Arial" w:cs="Arial"/>
          <w:b/>
          <w:sz w:val="22"/>
          <w:szCs w:val="22"/>
        </w:rPr>
      </w:pPr>
    </w:p>
    <w:p w14:paraId="63562BFF" w14:textId="2452DE56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9274E">
        <w:rPr>
          <w:rFonts w:ascii="Arial" w:hAnsi="Arial" w:cs="Arial"/>
          <w:sz w:val="22"/>
          <w:szCs w:val="22"/>
        </w:rPr>
        <w:t xml:space="preserve">Foti K,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, Chang A, Selvin E, Coresh J and Muntner P. Abstract P090: Does </w:t>
      </w:r>
      <w:r>
        <w:rPr>
          <w:rFonts w:ascii="Arial" w:hAnsi="Arial" w:cs="Arial"/>
          <w:sz w:val="22"/>
          <w:szCs w:val="22"/>
        </w:rPr>
        <w:t>t</w:t>
      </w:r>
      <w:r w:rsidRPr="0089274E">
        <w:rPr>
          <w:rFonts w:ascii="Arial" w:hAnsi="Arial" w:cs="Arial"/>
          <w:sz w:val="22"/>
          <w:szCs w:val="22"/>
        </w:rPr>
        <w:t xml:space="preserve">he Increasing Prevalence </w:t>
      </w:r>
      <w:proofErr w:type="gramStart"/>
      <w:r w:rsidRPr="0089274E">
        <w:rPr>
          <w:rFonts w:ascii="Arial" w:hAnsi="Arial" w:cs="Arial"/>
          <w:sz w:val="22"/>
          <w:szCs w:val="22"/>
        </w:rPr>
        <w:t>Of</w:t>
      </w:r>
      <w:proofErr w:type="gramEnd"/>
      <w:r w:rsidRPr="0089274E">
        <w:rPr>
          <w:rFonts w:ascii="Arial" w:hAnsi="Arial" w:cs="Arial"/>
          <w:sz w:val="22"/>
          <w:szCs w:val="22"/>
        </w:rPr>
        <w:t xml:space="preserve"> Obesity Explain The Decrease In Blood Pressure Control Among Us Adults With Hypertension? Circulation. 2021;143:AP090-AP090.</w:t>
      </w:r>
    </w:p>
    <w:p w14:paraId="438C6051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15C1CF1" w14:textId="6282388E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274E">
        <w:rPr>
          <w:rFonts w:ascii="Arial" w:hAnsi="Arial" w:cs="Arial"/>
          <w:sz w:val="22"/>
          <w:szCs w:val="22"/>
        </w:rPr>
        <w:t>Kuss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B, Lopez N,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Pr="0089274E">
        <w:rPr>
          <w:rFonts w:ascii="Arial" w:hAnsi="Arial" w:cs="Arial"/>
          <w:sz w:val="22"/>
          <w:szCs w:val="22"/>
        </w:rPr>
        <w:t>Camplain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RL. Abstract P083: Sodium Content </w:t>
      </w:r>
      <w:r>
        <w:rPr>
          <w:rFonts w:ascii="Arial" w:hAnsi="Arial" w:cs="Arial"/>
          <w:sz w:val="22"/>
          <w:szCs w:val="22"/>
        </w:rPr>
        <w:t>o</w:t>
      </w:r>
      <w:r w:rsidRPr="0089274E">
        <w:rPr>
          <w:rFonts w:ascii="Arial" w:hAnsi="Arial" w:cs="Arial"/>
          <w:sz w:val="22"/>
          <w:szCs w:val="22"/>
        </w:rPr>
        <w:t xml:space="preserve">f Menu </w:t>
      </w:r>
      <w:r>
        <w:rPr>
          <w:rFonts w:ascii="Arial" w:hAnsi="Arial" w:cs="Arial"/>
          <w:sz w:val="22"/>
          <w:szCs w:val="22"/>
        </w:rPr>
        <w:t>a</w:t>
      </w:r>
      <w:r w:rsidRPr="0089274E">
        <w:rPr>
          <w:rFonts w:ascii="Arial" w:hAnsi="Arial" w:cs="Arial"/>
          <w:sz w:val="22"/>
          <w:szCs w:val="22"/>
        </w:rPr>
        <w:t xml:space="preserve">nd Commissary Provisions </w:t>
      </w:r>
      <w:proofErr w:type="gramStart"/>
      <w:r w:rsidRPr="0089274E">
        <w:rPr>
          <w:rFonts w:ascii="Arial" w:hAnsi="Arial" w:cs="Arial"/>
          <w:sz w:val="22"/>
          <w:szCs w:val="22"/>
        </w:rPr>
        <w:t>In</w:t>
      </w:r>
      <w:proofErr w:type="gramEnd"/>
      <w:r w:rsidRPr="0089274E">
        <w:rPr>
          <w:rFonts w:ascii="Arial" w:hAnsi="Arial" w:cs="Arial"/>
          <w:sz w:val="22"/>
          <w:szCs w:val="22"/>
        </w:rPr>
        <w:t xml:space="preserve"> Rural Jail Exceed Heart-healthy Dietary Recommendations. Circulation. 2021;143:AP083-AP083.</w:t>
      </w:r>
    </w:p>
    <w:p w14:paraId="3D7D9781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0A6ECD74" w14:textId="5E85B919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89274E">
        <w:rPr>
          <w:rFonts w:ascii="Arial" w:hAnsi="Arial" w:cs="Arial"/>
          <w:sz w:val="22"/>
          <w:szCs w:val="22"/>
        </w:rPr>
        <w:t xml:space="preserve">Sakhuja S, Colvin C, </w:t>
      </w:r>
      <w:proofErr w:type="spellStart"/>
      <w:r w:rsidRPr="0089274E">
        <w:rPr>
          <w:rFonts w:ascii="Arial" w:hAnsi="Arial" w:cs="Arial"/>
          <w:sz w:val="22"/>
          <w:szCs w:val="22"/>
        </w:rPr>
        <w:t>Akinyelure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O,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 and Muntner P. Abstract P091: Reasons </w:t>
      </w:r>
      <w:r>
        <w:rPr>
          <w:rFonts w:ascii="Arial" w:hAnsi="Arial" w:cs="Arial"/>
          <w:sz w:val="22"/>
          <w:szCs w:val="22"/>
        </w:rPr>
        <w:t>f</w:t>
      </w:r>
      <w:r w:rsidRPr="0089274E">
        <w:rPr>
          <w:rFonts w:ascii="Arial" w:hAnsi="Arial" w:cs="Arial"/>
          <w:sz w:val="22"/>
          <w:szCs w:val="22"/>
        </w:rPr>
        <w:t>or Uncontrolled Blood Pressure Among US Adults. Circulation. 2021;143:AP091-AP091.</w:t>
      </w:r>
    </w:p>
    <w:p w14:paraId="7DE481E0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3BE3818B" w14:textId="4C638C3C" w:rsidR="0089274E" w:rsidRDefault="0089274E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proofErr w:type="spellStart"/>
      <w:r w:rsidRPr="0089274E">
        <w:rPr>
          <w:rFonts w:ascii="Arial" w:hAnsi="Arial" w:cs="Arial"/>
          <w:sz w:val="22"/>
          <w:szCs w:val="22"/>
        </w:rPr>
        <w:t>Tajeu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GS, Colvin C, </w:t>
      </w:r>
      <w:r w:rsidRPr="0089274E">
        <w:rPr>
          <w:rFonts w:ascii="Arial" w:hAnsi="Arial" w:cs="Arial"/>
          <w:b/>
          <w:bCs/>
          <w:sz w:val="22"/>
          <w:szCs w:val="22"/>
        </w:rPr>
        <w:t>Hardy ST</w:t>
      </w:r>
      <w:r w:rsidRPr="0089274E">
        <w:rPr>
          <w:rFonts w:ascii="Arial" w:hAnsi="Arial" w:cs="Arial"/>
          <w:sz w:val="22"/>
          <w:szCs w:val="22"/>
        </w:rPr>
        <w:t xml:space="preserve">, Gaye B, </w:t>
      </w:r>
      <w:proofErr w:type="spellStart"/>
      <w:r w:rsidRPr="0089274E">
        <w:rPr>
          <w:rFonts w:ascii="Arial" w:hAnsi="Arial" w:cs="Arial"/>
          <w:sz w:val="22"/>
          <w:szCs w:val="22"/>
        </w:rPr>
        <w:t>Bress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AP, Jaeger B, </w:t>
      </w:r>
      <w:proofErr w:type="spellStart"/>
      <w:r w:rsidRPr="0089274E">
        <w:rPr>
          <w:rFonts w:ascii="Arial" w:hAnsi="Arial" w:cs="Arial"/>
          <w:sz w:val="22"/>
          <w:szCs w:val="22"/>
        </w:rPr>
        <w:t>Ogedegbe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G, Sakhuja S, Sims M, </w:t>
      </w:r>
      <w:proofErr w:type="spellStart"/>
      <w:r w:rsidRPr="0089274E">
        <w:rPr>
          <w:rFonts w:ascii="Arial" w:hAnsi="Arial" w:cs="Arial"/>
          <w:sz w:val="22"/>
          <w:szCs w:val="22"/>
        </w:rPr>
        <w:t>OBrien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EC, Spruill TM, </w:t>
      </w:r>
      <w:proofErr w:type="spellStart"/>
      <w:r w:rsidRPr="0089274E">
        <w:rPr>
          <w:rFonts w:ascii="Arial" w:hAnsi="Arial" w:cs="Arial"/>
          <w:sz w:val="22"/>
          <w:szCs w:val="22"/>
        </w:rPr>
        <w:t>Shimbo</w:t>
      </w:r>
      <w:proofErr w:type="spellEnd"/>
      <w:r w:rsidRPr="0089274E">
        <w:rPr>
          <w:rFonts w:ascii="Arial" w:hAnsi="Arial" w:cs="Arial"/>
          <w:sz w:val="22"/>
          <w:szCs w:val="22"/>
        </w:rPr>
        <w:t xml:space="preserve"> D and Muntner P. Abstract 064: Prevalence, Risk Factors and Cardiovascular Outcomes Associated </w:t>
      </w:r>
      <w:proofErr w:type="gramStart"/>
      <w:r w:rsidRPr="0089274E">
        <w:rPr>
          <w:rFonts w:ascii="Arial" w:hAnsi="Arial" w:cs="Arial"/>
          <w:sz w:val="22"/>
          <w:szCs w:val="22"/>
        </w:rPr>
        <w:t>With</w:t>
      </w:r>
      <w:proofErr w:type="gramEnd"/>
      <w:r w:rsidRPr="0089274E">
        <w:rPr>
          <w:rFonts w:ascii="Arial" w:hAnsi="Arial" w:cs="Arial"/>
          <w:sz w:val="22"/>
          <w:szCs w:val="22"/>
        </w:rPr>
        <w:t xml:space="preserve"> Persistent Blood Pressure Control: The Jackson Heart Study. Circulation. 2021;143:A064-A064.</w:t>
      </w:r>
    </w:p>
    <w:p w14:paraId="2D08E1C5" w14:textId="77777777" w:rsidR="0089274E" w:rsidRDefault="0089274E" w:rsidP="0089274E">
      <w:pPr>
        <w:overflowPunct w:val="0"/>
        <w:autoSpaceDE w:val="0"/>
        <w:autoSpaceDN w:val="0"/>
        <w:adjustRightInd w:val="0"/>
        <w:ind w:left="360"/>
        <w:textAlignment w:val="baseline"/>
        <w:rPr>
          <w:rFonts w:ascii="Arial" w:hAnsi="Arial" w:cs="Arial"/>
          <w:sz w:val="22"/>
          <w:szCs w:val="22"/>
        </w:rPr>
      </w:pPr>
    </w:p>
    <w:p w14:paraId="17CB49DE" w14:textId="1A9A9BE0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Sakhuja S, </w:t>
      </w:r>
      <w:r w:rsidRPr="00CD0021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Akinyelure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P, et al. Abstract P335: Using Cardiovascular Disease Risk Versus Blood Pressure </w:t>
      </w:r>
      <w:r w:rsidR="0089274E" w:rsidRPr="00CD0021">
        <w:rPr>
          <w:rFonts w:ascii="Arial" w:hAnsi="Arial" w:cs="Arial"/>
          <w:sz w:val="22"/>
          <w:szCs w:val="22"/>
        </w:rPr>
        <w:t>to</w:t>
      </w:r>
      <w:r w:rsidRPr="00CD0021">
        <w:rPr>
          <w:rFonts w:ascii="Arial" w:hAnsi="Arial" w:cs="Arial"/>
          <w:sz w:val="22"/>
          <w:szCs w:val="22"/>
        </w:rPr>
        <w:t xml:space="preserve"> Guide </w:t>
      </w:r>
      <w:proofErr w:type="gramStart"/>
      <w:r w:rsidRPr="00CD0021">
        <w:rPr>
          <w:rFonts w:ascii="Arial" w:hAnsi="Arial" w:cs="Arial"/>
          <w:sz w:val="22"/>
          <w:szCs w:val="22"/>
        </w:rPr>
        <w:t>The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Initiation Of Antihypertensive Medication Among Us Adults. Circulation. 2020;141(Suppl_1):AP335-AP335.</w:t>
      </w:r>
    </w:p>
    <w:p w14:paraId="6CDD8211" w14:textId="77777777" w:rsidR="006C63EA" w:rsidRPr="00CD0021" w:rsidRDefault="006C63EA" w:rsidP="006C63EA">
      <w:pPr>
        <w:ind w:left="360"/>
        <w:rPr>
          <w:rFonts w:ascii="Arial" w:hAnsi="Arial" w:cs="Arial"/>
          <w:sz w:val="22"/>
          <w:szCs w:val="22"/>
        </w:rPr>
      </w:pPr>
    </w:p>
    <w:p w14:paraId="08D3BDC4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lastRenderedPageBreak/>
        <w:t>Hardy ST</w:t>
      </w:r>
      <w:r w:rsidRPr="00CD0021">
        <w:rPr>
          <w:rFonts w:ascii="Arial" w:hAnsi="Arial" w:cs="Arial"/>
          <w:sz w:val="22"/>
          <w:szCs w:val="22"/>
        </w:rPr>
        <w:t xml:space="preserve">, Ng C, Cunningham S and Kramer M. Abstract 036: Contemporary Estimates of Obesity Incidence of Among Children in the United States. Circulation. 2019;139:A036-A036. Presented as </w:t>
      </w:r>
      <w:proofErr w:type="spellStart"/>
      <w:proofErr w:type="gramStart"/>
      <w:r w:rsidRPr="00CD0021">
        <w:rPr>
          <w:rFonts w:ascii="Arial" w:hAnsi="Arial" w:cs="Arial"/>
          <w:sz w:val="22"/>
          <w:szCs w:val="22"/>
        </w:rPr>
        <w:t>a</w:t>
      </w:r>
      <w:proofErr w:type="spellEnd"/>
      <w:proofErr w:type="gramEnd"/>
      <w:r w:rsidRPr="00CD0021">
        <w:rPr>
          <w:rFonts w:ascii="Arial" w:hAnsi="Arial" w:cs="Arial"/>
          <w:sz w:val="22"/>
          <w:szCs w:val="22"/>
        </w:rPr>
        <w:t xml:space="preserve"> oral presentation at the American Heart Association Epi/Lifestyle Conference, March 2019, </w:t>
      </w:r>
      <w:r w:rsidRPr="00CD0021">
        <w:rPr>
          <w:rFonts w:ascii="Arial" w:hAnsi="Arial" w:cs="Arial"/>
          <w:i/>
          <w:sz w:val="22"/>
          <w:szCs w:val="22"/>
        </w:rPr>
        <w:t>Winner of the Scott Grundy Award for Excellence in Metabolism Research</w:t>
      </w:r>
    </w:p>
    <w:p w14:paraId="3E23B7C8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7B4E5A9B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bCs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Sullivan S,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et al. Abstract P360: Blunted Hemodynamic Response to Acute Mental Stress Among African Americans With Coronary Heart Disease. Circulation. 2019;139(Suppl_1):AP360-AP360.</w:t>
      </w:r>
    </w:p>
    <w:p w14:paraId="07F6DC2E" w14:textId="77777777" w:rsidR="006C63EA" w:rsidRPr="00CD0021" w:rsidRDefault="006C63EA" w:rsidP="006C63EA">
      <w:pPr>
        <w:ind w:left="360"/>
        <w:rPr>
          <w:rFonts w:ascii="Arial" w:hAnsi="Arial" w:cs="Arial"/>
          <w:sz w:val="22"/>
          <w:szCs w:val="22"/>
        </w:rPr>
      </w:pPr>
    </w:p>
    <w:p w14:paraId="24698B88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sz w:val="22"/>
          <w:szCs w:val="22"/>
        </w:rPr>
        <w:t xml:space="preserve">Bromfield SG,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Sullivan S, </w:t>
      </w:r>
      <w:proofErr w:type="spellStart"/>
      <w:r w:rsidRPr="00CD0021">
        <w:rPr>
          <w:rFonts w:ascii="Arial" w:hAnsi="Arial" w:cs="Arial"/>
          <w:sz w:val="22"/>
          <w:szCs w:val="22"/>
        </w:rPr>
        <w:t>Hammadah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M, Shah A, </w:t>
      </w:r>
      <w:proofErr w:type="spellStart"/>
      <w:r w:rsidRPr="00CD0021">
        <w:rPr>
          <w:rFonts w:ascii="Arial" w:hAnsi="Arial" w:cs="Arial"/>
          <w:sz w:val="22"/>
          <w:szCs w:val="22"/>
        </w:rPr>
        <w:t>Levantsevych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O, </w:t>
      </w:r>
      <w:proofErr w:type="spellStart"/>
      <w:r w:rsidRPr="00CD0021">
        <w:rPr>
          <w:rFonts w:ascii="Arial" w:hAnsi="Arial" w:cs="Arial"/>
          <w:sz w:val="22"/>
          <w:szCs w:val="22"/>
        </w:rPr>
        <w:t>Kaseer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B, Elon L, Li L, </w:t>
      </w:r>
      <w:proofErr w:type="spellStart"/>
      <w:r w:rsidRPr="00CD0021">
        <w:rPr>
          <w:rFonts w:ascii="Arial" w:hAnsi="Arial" w:cs="Arial"/>
          <w:sz w:val="22"/>
          <w:szCs w:val="22"/>
        </w:rPr>
        <w:t>Bremner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JD, </w:t>
      </w:r>
      <w:proofErr w:type="spellStart"/>
      <w:r w:rsidRPr="00CD0021">
        <w:rPr>
          <w:rFonts w:ascii="Arial" w:hAnsi="Arial" w:cs="Arial"/>
          <w:sz w:val="22"/>
          <w:szCs w:val="22"/>
        </w:rPr>
        <w:t>Quyyumi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A, </w:t>
      </w:r>
      <w:proofErr w:type="spellStart"/>
      <w:r w:rsidRPr="00CD0021">
        <w:rPr>
          <w:rFonts w:ascii="Arial" w:hAnsi="Arial" w:cs="Arial"/>
          <w:sz w:val="22"/>
          <w:szCs w:val="22"/>
        </w:rPr>
        <w:t>Vaccarino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V and Lewis TT. 0705 Short Sleep Duration is Associated with Lower Stress-Induced Blood Pressure Reactivity in Young Women with Early-Onset Myocardial Infarction, But Not Men. Sleep. 2018;41:A262-A262.</w:t>
      </w:r>
    </w:p>
    <w:p w14:paraId="001AAA71" w14:textId="77777777" w:rsidR="006C63EA" w:rsidRPr="00CD0021" w:rsidRDefault="006C63EA" w:rsidP="006C63EA">
      <w:pPr>
        <w:ind w:left="360"/>
        <w:rPr>
          <w:rFonts w:ascii="Arial" w:hAnsi="Arial" w:cs="Arial"/>
          <w:b/>
          <w:sz w:val="22"/>
          <w:szCs w:val="22"/>
        </w:rPr>
      </w:pPr>
    </w:p>
    <w:p w14:paraId="1A094FD9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Avery CL, Zeng D, </w:t>
      </w:r>
      <w:proofErr w:type="spellStart"/>
      <w:r w:rsidRPr="00CD0021">
        <w:rPr>
          <w:rFonts w:ascii="Arial" w:hAnsi="Arial" w:cs="Arial"/>
          <w:sz w:val="22"/>
          <w:szCs w:val="22"/>
        </w:rPr>
        <w:t>Kshirsagar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AV, Viera AJ and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G. Abstract 010: Prevention of Chronic Kidney Disease: Impact of Addressing the Blood Pressure Distribution, Not Just the Tail. Circulation. 2018;137:A010-A010. Presented as a rapid fire oral presentation at the American Heart Association Epi/Lifestyle Conference, March 2018</w:t>
      </w:r>
    </w:p>
    <w:p w14:paraId="72490468" w14:textId="77777777" w:rsidR="006C63EA" w:rsidRPr="00CD0021" w:rsidRDefault="006C63EA" w:rsidP="006C63EA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763B0A69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D, Shay CM, Zeng D and Avery CL. Abstract MP63: Loss of Ideal Blood Pressure in Childhood: Age-specific Emergence of Gender and Race/ethnic Disparities. Circulation. 2016;133:AMP63. Presented as a moderated poster at the American Heart Association Epi/Lifestyle Conference, March 2016</w:t>
      </w:r>
    </w:p>
    <w:p w14:paraId="520B617E" w14:textId="77777777" w:rsidR="006C63EA" w:rsidRPr="00CD0021" w:rsidRDefault="006C63EA" w:rsidP="006C63EA">
      <w:pPr>
        <w:pStyle w:val="p1"/>
        <w:ind w:left="360"/>
        <w:rPr>
          <w:rFonts w:ascii="Arial" w:hAnsi="Arial" w:cs="Arial"/>
          <w:sz w:val="22"/>
          <w:szCs w:val="22"/>
        </w:rPr>
      </w:pPr>
    </w:p>
    <w:p w14:paraId="19A808A6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J, Holliday K, </w:t>
      </w:r>
      <w:r w:rsidRPr="00CD0021">
        <w:rPr>
          <w:rFonts w:ascii="Arial" w:hAnsi="Arial" w:cs="Arial"/>
          <w:b/>
          <w:sz w:val="22"/>
          <w:szCs w:val="22"/>
        </w:rPr>
        <w:t>Hardy S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 and Avery C. Abstract P001: Early Loss of Ideal LDL in Multi-Ethnic Populations: Why Focusing on Young Adults is Needed to Achieve the AHA 2020 Goals. Circulation. 2016;133:AP001.</w:t>
      </w:r>
    </w:p>
    <w:p w14:paraId="5E609508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3A422DBF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CD0021">
        <w:rPr>
          <w:rFonts w:ascii="Arial" w:hAnsi="Arial" w:cs="Arial"/>
          <w:b/>
          <w:color w:val="000000"/>
          <w:sz w:val="22"/>
          <w:szCs w:val="22"/>
        </w:rPr>
        <w:t>Hardy ST</w:t>
      </w:r>
      <w:r w:rsidRPr="00CD0021">
        <w:rPr>
          <w:rFonts w:ascii="Arial" w:hAnsi="Arial" w:cs="Arial"/>
          <w:color w:val="000000"/>
          <w:sz w:val="22"/>
          <w:szCs w:val="22"/>
        </w:rPr>
        <w:t xml:space="preserve">, Holliday KM,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JC, </w:t>
      </w:r>
      <w:proofErr w:type="spellStart"/>
      <w:r w:rsidRPr="00CD0021">
        <w:rPr>
          <w:rFonts w:ascii="Arial" w:hAnsi="Arial" w:cs="Arial"/>
          <w:color w:val="000000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color w:val="000000"/>
          <w:sz w:val="22"/>
          <w:szCs w:val="22"/>
        </w:rPr>
        <w:t xml:space="preserve"> G, Lin D, Shay CM, Zeng D and Avery CL. Abstract 08: Heterogeneity in Transitioning from Ideal Blood Pressure Over the Life Course in the US. Circulation. 2015;131:A08. Presented as an oral presentation at the American Heart Association Epi/Lifestyle Conference, March 2015</w:t>
      </w:r>
    </w:p>
    <w:p w14:paraId="17E1CA10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4C117AD7" w14:textId="77777777" w:rsidR="006C63EA" w:rsidRPr="00CD0021" w:rsidRDefault="006C63EA" w:rsidP="006C63EA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color w:val="000000"/>
          <w:sz w:val="22"/>
          <w:szCs w:val="22"/>
        </w:rPr>
      </w:pPr>
      <w:proofErr w:type="spellStart"/>
      <w:r w:rsidRPr="00CD0021">
        <w:rPr>
          <w:rFonts w:ascii="Arial" w:hAnsi="Arial" w:cs="Arial"/>
          <w:sz w:val="22"/>
          <w:szCs w:val="22"/>
        </w:rPr>
        <w:t>Engeda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JC, Holliday KM, </w:t>
      </w: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D0021">
        <w:rPr>
          <w:rFonts w:ascii="Arial" w:hAnsi="Arial" w:cs="Arial"/>
          <w:sz w:val="22"/>
          <w:szCs w:val="22"/>
        </w:rPr>
        <w:t>Chakladar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S,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Lin D, Zeng D, Shay CM and Avery CL. Abstract 29: Loss of Ideal Total Cholesterol Early in Life: The National Health and Nutrition Examination Survey (NHANES). Circulation. 2015;131:A29.</w:t>
      </w:r>
    </w:p>
    <w:p w14:paraId="55A25854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502380A1" w14:textId="77777777" w:rsidR="006C63EA" w:rsidRPr="00CD0021" w:rsidRDefault="006C63EA" w:rsidP="006C63EA">
      <w:pPr>
        <w:pStyle w:val="p1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 and Avery CL. Abstract 03: Projected impact of shifting categories of hypertension on rates of coronary heart disease, heart failure and stroke: </w:t>
      </w:r>
      <w:proofErr w:type="gramStart"/>
      <w:r w:rsidRPr="00CD0021">
        <w:rPr>
          <w:rFonts w:ascii="Arial" w:hAnsi="Arial" w:cs="Arial"/>
          <w:sz w:val="22"/>
          <w:szCs w:val="22"/>
        </w:rPr>
        <w:t>the</w:t>
      </w:r>
      <w:proofErr w:type="gramEnd"/>
      <w:r w:rsidRPr="00CD0021">
        <w:rPr>
          <w:rFonts w:ascii="Arial" w:hAnsi="Arial" w:cs="Arial"/>
          <w:sz w:val="22"/>
          <w:szCs w:val="22"/>
        </w:rPr>
        <w:t xml:space="preserve"> Atherosclerosis Risk in Communities Study (ARIC). Circulation. 2014;129:A03-A03. Presented as an oral presentation and </w:t>
      </w:r>
      <w:proofErr w:type="spellStart"/>
      <w:r w:rsidRPr="00CD0021">
        <w:rPr>
          <w:rFonts w:ascii="Arial" w:hAnsi="Arial" w:cs="Arial"/>
          <w:i/>
          <w:sz w:val="22"/>
          <w:szCs w:val="22"/>
        </w:rPr>
        <w:t>Stamler</w:t>
      </w:r>
      <w:proofErr w:type="spellEnd"/>
      <w:r w:rsidRPr="00CD0021">
        <w:rPr>
          <w:rFonts w:ascii="Arial" w:hAnsi="Arial" w:cs="Arial"/>
          <w:i/>
          <w:sz w:val="22"/>
          <w:szCs w:val="22"/>
        </w:rPr>
        <w:t xml:space="preserve"> finalist at the American Heart Association Epi/Lifestyle Conference</w:t>
      </w:r>
      <w:r w:rsidRPr="00CD0021">
        <w:rPr>
          <w:rFonts w:ascii="Arial" w:hAnsi="Arial" w:cs="Arial"/>
          <w:sz w:val="22"/>
          <w:szCs w:val="22"/>
        </w:rPr>
        <w:t>, March 2014</w:t>
      </w:r>
    </w:p>
    <w:p w14:paraId="7D0A92D3" w14:textId="77777777" w:rsidR="006C63EA" w:rsidRPr="00CD0021" w:rsidRDefault="006C63EA" w:rsidP="006C63EA">
      <w:pPr>
        <w:pStyle w:val="ListParagraph"/>
        <w:rPr>
          <w:rFonts w:ascii="Arial" w:hAnsi="Arial" w:cs="Arial"/>
          <w:sz w:val="22"/>
          <w:szCs w:val="22"/>
        </w:rPr>
      </w:pPr>
    </w:p>
    <w:p w14:paraId="19AFAFE7" w14:textId="77777777" w:rsidR="006C63EA" w:rsidRPr="00CD0021" w:rsidRDefault="006C63EA" w:rsidP="006C63E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D0021">
        <w:rPr>
          <w:rFonts w:ascii="Arial" w:hAnsi="Arial" w:cs="Arial"/>
          <w:b/>
          <w:sz w:val="22"/>
          <w:szCs w:val="22"/>
        </w:rPr>
        <w:t>Hardy ST</w:t>
      </w:r>
      <w:r w:rsidRPr="00CD0021">
        <w:rPr>
          <w:rFonts w:ascii="Arial" w:hAnsi="Arial" w:cs="Arial"/>
          <w:sz w:val="22"/>
          <w:szCs w:val="22"/>
        </w:rPr>
        <w:t xml:space="preserve">, Loehr LR, Butler KR, Chang PP, Folsom AR, </w:t>
      </w:r>
      <w:proofErr w:type="spellStart"/>
      <w:r w:rsidRPr="00CD0021">
        <w:rPr>
          <w:rFonts w:ascii="Arial" w:hAnsi="Arial" w:cs="Arial"/>
          <w:sz w:val="22"/>
          <w:szCs w:val="22"/>
        </w:rPr>
        <w:t>Heiss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G, </w:t>
      </w:r>
      <w:proofErr w:type="spellStart"/>
      <w:r w:rsidRPr="00CD0021">
        <w:rPr>
          <w:rFonts w:ascii="Arial" w:hAnsi="Arial" w:cs="Arial"/>
          <w:sz w:val="22"/>
          <w:szCs w:val="22"/>
        </w:rPr>
        <w:t>MacLehose</w:t>
      </w:r>
      <w:proofErr w:type="spellEnd"/>
      <w:r w:rsidRPr="00CD0021">
        <w:rPr>
          <w:rFonts w:ascii="Arial" w:hAnsi="Arial" w:cs="Arial"/>
          <w:sz w:val="22"/>
          <w:szCs w:val="22"/>
        </w:rPr>
        <w:t xml:space="preserve"> RF, Matsushita K and Avery CL. Abstract MP77: Projected Impact of Shifting Population Distributions of Blood Pressure on Rates of Coronary Heart Disease, Heart Failure and Stroke: The Atherosclerosis Risk in Communities Study. Circulation. 2013;127:AMP77-</w:t>
      </w:r>
      <w:r w:rsidRPr="00CD0021">
        <w:rPr>
          <w:rFonts w:ascii="Arial" w:hAnsi="Arial" w:cs="Arial"/>
          <w:sz w:val="22"/>
          <w:szCs w:val="22"/>
        </w:rPr>
        <w:lastRenderedPageBreak/>
        <w:t>AMP77. Presented as a moderated poster at the American Heart Association Epi/Lifestyle Conference, March 2013</w:t>
      </w:r>
    </w:p>
    <w:p w14:paraId="03FBDF27" w14:textId="77777777" w:rsidR="006C63EA" w:rsidRPr="00CD0021" w:rsidRDefault="006C63EA" w:rsidP="006C63EA">
      <w:pPr>
        <w:rPr>
          <w:rFonts w:ascii="Arial" w:hAnsi="Arial" w:cs="Arial"/>
        </w:rPr>
      </w:pPr>
    </w:p>
    <w:p w14:paraId="53A62C35" w14:textId="48E8AB74" w:rsidR="00F80745" w:rsidRPr="006C63EA" w:rsidRDefault="00642F05">
      <w:pPr>
        <w:rPr>
          <w:rFonts w:ascii="Arial" w:hAnsi="Arial" w:cs="Arial"/>
        </w:rPr>
      </w:pPr>
    </w:p>
    <w:sectPr w:rsidR="00F80745" w:rsidRPr="006C63EA" w:rsidSect="006D1BAA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9069E" w14:textId="77777777" w:rsidR="00642F05" w:rsidRDefault="00642F05" w:rsidP="006D1BAA">
      <w:r>
        <w:separator/>
      </w:r>
    </w:p>
  </w:endnote>
  <w:endnote w:type="continuationSeparator" w:id="0">
    <w:p w14:paraId="11588713" w14:textId="77777777" w:rsidR="00642F05" w:rsidRDefault="00642F05" w:rsidP="006D1B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altName w:val="﷽﷽﷽﷽﷽﷽﷽﷽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G Times (W1)">
    <w:altName w:val="Times New Roman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9B50" w14:textId="05DDDFF0" w:rsidR="002159EC" w:rsidRPr="00BA1B65" w:rsidRDefault="002159EC" w:rsidP="002159EC">
    <w:pPr>
      <w:pStyle w:val="Footer"/>
      <w:jc w:val="right"/>
      <w:rPr>
        <w:rFonts w:ascii="Arial" w:hAnsi="Arial" w:cs="Arial"/>
        <w:sz w:val="22"/>
        <w:szCs w:val="22"/>
      </w:rPr>
    </w:pPr>
    <w:r w:rsidRPr="00BA1B65">
      <w:rPr>
        <w:rFonts w:ascii="Arial" w:hAnsi="Arial" w:cs="Arial"/>
        <w:sz w:val="22"/>
        <w:szCs w:val="22"/>
      </w:rPr>
      <w:t>ST Hardy | Updated March 2022</w:t>
    </w:r>
  </w:p>
  <w:p w14:paraId="5A156EEA" w14:textId="77777777" w:rsidR="00BA1B65" w:rsidRDefault="00BA1B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776096" w14:textId="3CC13D79" w:rsidR="00BA1B65" w:rsidRPr="00BA1B65" w:rsidRDefault="00BA1B65" w:rsidP="00BA1B65">
    <w:pPr>
      <w:pStyle w:val="Footer"/>
      <w:jc w:val="right"/>
      <w:rPr>
        <w:rFonts w:ascii="Arial" w:hAnsi="Arial" w:cs="Arial"/>
        <w:sz w:val="22"/>
        <w:szCs w:val="22"/>
      </w:rPr>
    </w:pPr>
    <w:r w:rsidRPr="00BA1B65">
      <w:rPr>
        <w:rFonts w:ascii="Arial" w:hAnsi="Arial" w:cs="Arial"/>
        <w:sz w:val="22"/>
        <w:szCs w:val="22"/>
      </w:rPr>
      <w:t>ST Hardy | Updated March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A572B" w14:textId="77777777" w:rsidR="00642F05" w:rsidRDefault="00642F05" w:rsidP="006D1BAA">
      <w:r>
        <w:separator/>
      </w:r>
    </w:p>
  </w:footnote>
  <w:footnote w:type="continuationSeparator" w:id="0">
    <w:p w14:paraId="332E3C1F" w14:textId="77777777" w:rsidR="00642F05" w:rsidRDefault="00642F05" w:rsidP="006D1B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60E60B" w14:textId="5B681A76" w:rsidR="006D1BAA" w:rsidRDefault="00096AC1">
    <w:pPr>
      <w:pStyle w:val="Header"/>
    </w:pPr>
    <w:r>
      <w:t xml:space="preserve">November </w:t>
    </w:r>
    <w:r w:rsidR="006D1BAA">
      <w:t>2021</w:t>
    </w:r>
  </w:p>
  <w:p w14:paraId="58CF35A5" w14:textId="77777777" w:rsidR="006D1BAA" w:rsidRDefault="006D1BA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A538B"/>
    <w:multiLevelType w:val="hybridMultilevel"/>
    <w:tmpl w:val="71A2C86C"/>
    <w:lvl w:ilvl="0" w:tplc="50C05B7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7B0810"/>
    <w:multiLevelType w:val="hybridMultilevel"/>
    <w:tmpl w:val="72966EB0"/>
    <w:lvl w:ilvl="0" w:tplc="D4D8143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67F335BF"/>
    <w:multiLevelType w:val="hybridMultilevel"/>
    <w:tmpl w:val="3F728068"/>
    <w:lvl w:ilvl="0" w:tplc="6B565D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3EA"/>
    <w:rsid w:val="00052F0C"/>
    <w:rsid w:val="00096794"/>
    <w:rsid w:val="00096AC1"/>
    <w:rsid w:val="000F6C2F"/>
    <w:rsid w:val="00104229"/>
    <w:rsid w:val="00110875"/>
    <w:rsid w:val="001220A9"/>
    <w:rsid w:val="00131196"/>
    <w:rsid w:val="00183A3D"/>
    <w:rsid w:val="00183A43"/>
    <w:rsid w:val="001B4563"/>
    <w:rsid w:val="001C52DB"/>
    <w:rsid w:val="001C7123"/>
    <w:rsid w:val="001D4CB3"/>
    <w:rsid w:val="001D69A6"/>
    <w:rsid w:val="00204424"/>
    <w:rsid w:val="00205C24"/>
    <w:rsid w:val="00213C98"/>
    <w:rsid w:val="002159EC"/>
    <w:rsid w:val="00277807"/>
    <w:rsid w:val="002815EB"/>
    <w:rsid w:val="00282E53"/>
    <w:rsid w:val="002B0EA8"/>
    <w:rsid w:val="002C4EB5"/>
    <w:rsid w:val="00337F2F"/>
    <w:rsid w:val="00364AC1"/>
    <w:rsid w:val="00373F5D"/>
    <w:rsid w:val="003A252F"/>
    <w:rsid w:val="003A65B0"/>
    <w:rsid w:val="00475FE4"/>
    <w:rsid w:val="00491296"/>
    <w:rsid w:val="004921C2"/>
    <w:rsid w:val="004B3D01"/>
    <w:rsid w:val="004C23D0"/>
    <w:rsid w:val="004F6368"/>
    <w:rsid w:val="005025AB"/>
    <w:rsid w:val="005A14AB"/>
    <w:rsid w:val="005B556A"/>
    <w:rsid w:val="005E0385"/>
    <w:rsid w:val="005F77B3"/>
    <w:rsid w:val="00611ED9"/>
    <w:rsid w:val="00642F05"/>
    <w:rsid w:val="006750D3"/>
    <w:rsid w:val="006C63EA"/>
    <w:rsid w:val="006D1BAA"/>
    <w:rsid w:val="006D7F0F"/>
    <w:rsid w:val="006E655C"/>
    <w:rsid w:val="00700340"/>
    <w:rsid w:val="00703EFE"/>
    <w:rsid w:val="00713458"/>
    <w:rsid w:val="00721591"/>
    <w:rsid w:val="00765E0F"/>
    <w:rsid w:val="00780B0B"/>
    <w:rsid w:val="007A5490"/>
    <w:rsid w:val="007B6607"/>
    <w:rsid w:val="007B706C"/>
    <w:rsid w:val="007C0395"/>
    <w:rsid w:val="007C399D"/>
    <w:rsid w:val="007F034C"/>
    <w:rsid w:val="007F7A6B"/>
    <w:rsid w:val="00851DA9"/>
    <w:rsid w:val="0088621D"/>
    <w:rsid w:val="0089274E"/>
    <w:rsid w:val="008C4927"/>
    <w:rsid w:val="00907BA8"/>
    <w:rsid w:val="00965202"/>
    <w:rsid w:val="00995F0C"/>
    <w:rsid w:val="0099772A"/>
    <w:rsid w:val="00A27FCE"/>
    <w:rsid w:val="00A36EDF"/>
    <w:rsid w:val="00A414E8"/>
    <w:rsid w:val="00A44700"/>
    <w:rsid w:val="00A525A8"/>
    <w:rsid w:val="00A83EFB"/>
    <w:rsid w:val="00A8783D"/>
    <w:rsid w:val="00AD04C0"/>
    <w:rsid w:val="00B06586"/>
    <w:rsid w:val="00B26DA6"/>
    <w:rsid w:val="00B337A0"/>
    <w:rsid w:val="00B44A1B"/>
    <w:rsid w:val="00B75CF8"/>
    <w:rsid w:val="00B77DBA"/>
    <w:rsid w:val="00B80530"/>
    <w:rsid w:val="00B86AA7"/>
    <w:rsid w:val="00BA052D"/>
    <w:rsid w:val="00BA1B65"/>
    <w:rsid w:val="00BA57D9"/>
    <w:rsid w:val="00BC2B9C"/>
    <w:rsid w:val="00BD5F44"/>
    <w:rsid w:val="00C0463B"/>
    <w:rsid w:val="00C24251"/>
    <w:rsid w:val="00C64148"/>
    <w:rsid w:val="00C739E0"/>
    <w:rsid w:val="00CA123F"/>
    <w:rsid w:val="00CA7FB7"/>
    <w:rsid w:val="00CC4971"/>
    <w:rsid w:val="00CD65F5"/>
    <w:rsid w:val="00CE4ABB"/>
    <w:rsid w:val="00D120BF"/>
    <w:rsid w:val="00D20A52"/>
    <w:rsid w:val="00D502B2"/>
    <w:rsid w:val="00D5046E"/>
    <w:rsid w:val="00D518EE"/>
    <w:rsid w:val="00D534AA"/>
    <w:rsid w:val="00D91288"/>
    <w:rsid w:val="00DD7C2F"/>
    <w:rsid w:val="00EA20C3"/>
    <w:rsid w:val="00EA5D4B"/>
    <w:rsid w:val="00EC3908"/>
    <w:rsid w:val="00EF1CC7"/>
    <w:rsid w:val="00EF59D3"/>
    <w:rsid w:val="00EF5E4A"/>
    <w:rsid w:val="00F070B9"/>
    <w:rsid w:val="00F121EF"/>
    <w:rsid w:val="00F21BCA"/>
    <w:rsid w:val="00F239A4"/>
    <w:rsid w:val="00F26036"/>
    <w:rsid w:val="00F65939"/>
    <w:rsid w:val="00F66CDE"/>
    <w:rsid w:val="00F66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7F3F28C"/>
  <w15:chartTrackingRefBased/>
  <w15:docId w15:val="{75A1F219-D5F9-5C4B-9E2A-44B3113DF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63EA"/>
  </w:style>
  <w:style w:type="paragraph" w:styleId="Heading1">
    <w:name w:val="heading 1"/>
    <w:basedOn w:val="Normal"/>
    <w:next w:val="Normal"/>
    <w:link w:val="Heading1Char"/>
    <w:uiPriority w:val="9"/>
    <w:qFormat/>
    <w:rsid w:val="006C6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63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PlainText">
    <w:name w:val="Plain Text"/>
    <w:basedOn w:val="Normal"/>
    <w:link w:val="PlainTextChar"/>
    <w:uiPriority w:val="99"/>
    <w:rsid w:val="006C63EA"/>
    <w:pPr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C63EA"/>
    <w:rPr>
      <w:rFonts w:ascii="Courier New" w:eastAsia="Times New Roman" w:hAnsi="Courier New" w:cs="Times New Roman"/>
      <w:sz w:val="20"/>
      <w:szCs w:val="20"/>
    </w:rPr>
  </w:style>
  <w:style w:type="character" w:styleId="Hyperlink">
    <w:name w:val="Hyperlink"/>
    <w:uiPriority w:val="99"/>
    <w:rsid w:val="006C63EA"/>
    <w:rPr>
      <w:color w:val="0000FF"/>
      <w:u w:val="single"/>
    </w:rPr>
  </w:style>
  <w:style w:type="character" w:styleId="Strong">
    <w:name w:val="Strong"/>
    <w:uiPriority w:val="22"/>
    <w:qFormat/>
    <w:rsid w:val="006C63EA"/>
    <w:rPr>
      <w:b/>
      <w:bCs/>
    </w:rPr>
  </w:style>
  <w:style w:type="paragraph" w:customStyle="1" w:styleId="Level1">
    <w:name w:val="Level 1"/>
    <w:basedOn w:val="Normal"/>
    <w:rsid w:val="006C63EA"/>
    <w:pPr>
      <w:widowControl w:val="0"/>
    </w:pPr>
    <w:rPr>
      <w:rFonts w:ascii="Times New Roman" w:eastAsia="Times New Roman" w:hAnsi="Times New Roman" w:cs="Times New Roman"/>
      <w:szCs w:val="20"/>
    </w:rPr>
  </w:style>
  <w:style w:type="paragraph" w:customStyle="1" w:styleId="p1">
    <w:name w:val="p1"/>
    <w:basedOn w:val="Normal"/>
    <w:rsid w:val="006C63EA"/>
    <w:rPr>
      <w:rFonts w:ascii="Times" w:eastAsia="Times New Roman" w:hAnsi="Times" w:cs="Times New Roman"/>
      <w:sz w:val="14"/>
      <w:szCs w:val="14"/>
    </w:rPr>
  </w:style>
  <w:style w:type="paragraph" w:styleId="ListParagraph">
    <w:name w:val="List Paragraph"/>
    <w:basedOn w:val="Normal"/>
    <w:uiPriority w:val="72"/>
    <w:qFormat/>
    <w:rsid w:val="006C63EA"/>
    <w:pPr>
      <w:overflowPunct w:val="0"/>
      <w:autoSpaceDE w:val="0"/>
      <w:autoSpaceDN w:val="0"/>
      <w:adjustRightInd w:val="0"/>
      <w:ind w:left="720"/>
      <w:textAlignment w:val="baseline"/>
    </w:pPr>
    <w:rPr>
      <w:rFonts w:ascii="CG Times (W1)" w:eastAsia="Times New Roman" w:hAnsi="CG Times (W1)" w:cs="Times New Roman"/>
      <w:sz w:val="20"/>
      <w:szCs w:val="20"/>
    </w:rPr>
  </w:style>
  <w:style w:type="paragraph" w:customStyle="1" w:styleId="EndNoteBibliography">
    <w:name w:val="EndNote Bibliography"/>
    <w:basedOn w:val="Normal"/>
    <w:link w:val="EndNoteBibliographyChar"/>
    <w:rsid w:val="007C399D"/>
    <w:rPr>
      <w:rFonts w:ascii="Calibri" w:hAnsi="Calibri"/>
    </w:rPr>
  </w:style>
  <w:style w:type="character" w:customStyle="1" w:styleId="EndNoteBibliographyChar">
    <w:name w:val="EndNote Bibliography Char"/>
    <w:basedOn w:val="DefaultParagraphFont"/>
    <w:link w:val="EndNoteBibliography"/>
    <w:rsid w:val="007C399D"/>
    <w:rPr>
      <w:rFonts w:ascii="Calibri" w:hAnsi="Calibri"/>
    </w:rPr>
  </w:style>
  <w:style w:type="paragraph" w:styleId="Header">
    <w:name w:val="header"/>
    <w:basedOn w:val="Normal"/>
    <w:link w:val="HeaderChar"/>
    <w:uiPriority w:val="99"/>
    <w:unhideWhenUsed/>
    <w:rsid w:val="006D1B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1BAA"/>
  </w:style>
  <w:style w:type="paragraph" w:styleId="Footer">
    <w:name w:val="footer"/>
    <w:basedOn w:val="Normal"/>
    <w:link w:val="FooterChar"/>
    <w:uiPriority w:val="99"/>
    <w:unhideWhenUsed/>
    <w:rsid w:val="006D1B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1BAA"/>
  </w:style>
  <w:style w:type="paragraph" w:styleId="NormalWeb">
    <w:name w:val="Normal (Web)"/>
    <w:basedOn w:val="Normal"/>
    <w:uiPriority w:val="99"/>
    <w:unhideWhenUsed/>
    <w:rsid w:val="005A14A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13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65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hardy@uab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588724-8449-F541-A2BD-62AF237F34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3957</Words>
  <Characters>22560</Characters>
  <Application>Microsoft Office Word</Application>
  <DocSecurity>0</DocSecurity>
  <Lines>188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Shakia T</dc:creator>
  <cp:keywords/>
  <dc:description/>
  <cp:lastModifiedBy>Hardy, Shakia T</cp:lastModifiedBy>
  <cp:revision>5</cp:revision>
  <dcterms:created xsi:type="dcterms:W3CDTF">2022-04-22T21:47:00Z</dcterms:created>
  <dcterms:modified xsi:type="dcterms:W3CDTF">2022-05-23T22:18:00Z</dcterms:modified>
</cp:coreProperties>
</file>